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11B" w:rsidRPr="00695AD5" w:rsidRDefault="00695AD5" w:rsidP="00695AD5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ECBCFE1" wp14:editId="3BF2A27C">
            <wp:simplePos x="0" y="0"/>
            <wp:positionH relativeFrom="margin">
              <wp:align>center</wp:align>
            </wp:positionH>
            <wp:positionV relativeFrom="margin">
              <wp:posOffset>76200</wp:posOffset>
            </wp:positionV>
            <wp:extent cx="7334250" cy="2017395"/>
            <wp:effectExtent l="0" t="0" r="0" b="190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34250" cy="201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D5" w:rsidRPr="00B5675F" w:rsidRDefault="00695AD5" w:rsidP="00695AD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учебному предмету «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</w:t>
      </w:r>
    </w:p>
    <w:p w:rsidR="00695AD5" w:rsidRPr="00B5675F" w:rsidRDefault="00695AD5" w:rsidP="00695AD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695AD5" w:rsidRPr="00B5675F" w:rsidRDefault="00695AD5" w:rsidP="00695AD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695AD5" w:rsidRPr="00B5675F" w:rsidRDefault="00695AD5" w:rsidP="00695AD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695A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AD5" w:rsidRPr="00B5675F" w:rsidRDefault="00695AD5" w:rsidP="00695A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695AD5" w:rsidRDefault="00695AD5" w:rsidP="00695A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695AD5" w:rsidRDefault="00695AD5" w:rsidP="00695AD5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0D511B" w:rsidRPr="000D511B" w:rsidRDefault="00695AD5" w:rsidP="00695AD5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</w:t>
      </w: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 учебный год</w:t>
      </w:r>
    </w:p>
    <w:p w:rsidR="000D511B" w:rsidRPr="000D511B" w:rsidRDefault="000D511B" w:rsidP="000D511B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511B" w:rsidRPr="00695AD5" w:rsidRDefault="000D511B" w:rsidP="00695A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E04C2" w:rsidRPr="000D511B" w:rsidRDefault="000D511B" w:rsidP="000D511B">
      <w:pPr>
        <w:pStyle w:val="a5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6E04C2"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Планируемые результаты усвоения учебной программы </w:t>
      </w:r>
      <w:r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предмету</w:t>
      </w:r>
      <w:r w:rsidR="006E04C2"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Математика»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="006E04C2"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концу 2-го обучения: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научатся: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(от 1 до 12), записанные римскими цифрами;</w:t>
      </w:r>
    </w:p>
    <w:p w:rsidR="006E04C2" w:rsidRPr="000D511B" w:rsidRDefault="000D511B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04C2"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="006E04C2"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все однозначные, двузначные и трехзначные числа;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число в виде суммы разрядных слагаемых; использовать «круглые» числа в роли разрядных слагаемых;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числа на основе их десятичной записи и записывать результат сравнения с помощью знаков (&gt;, &lt;, =);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на числовом луче;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 «натуральный ряд» и «натуральное число»;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первые несколько чисел числовых последовательностей, составленных по заданному правилу;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таблицу сложения однозначных чисел;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нулем, умножения с нулем и единицей;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сложение и вычитание чисел в пределах трех разрядов;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неизвестные компоненты действий сложения и вычитания;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действия умножения и деления, используя соответствующие знаки (·, :);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термины,  связанные с действиями умножения и деления(произведение, множители, значение произведения; частное, делимое, делитель, значение частного);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таблицу умножения однозначных чисел;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деление на основе предметных действий и на основе вычитания;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порядка выполнения действий в выражениях со скобками и без скобок, содержащих действия одной или разных ступеней;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расстояния (в метрах, дециметрах и сантиметрах) при помощи измерительных приборов;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заданной длины при помощи измерительной линейки;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 сумм и разностей отрезков данной длины при помощи измерительной линейки и с помощью вычислений;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отрезка, используя разные единицы длины (например, 1 м 6 </w:t>
      </w:r>
      <w:proofErr w:type="spell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16 </w:t>
      </w:r>
      <w:proofErr w:type="spell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дм</w:t>
      </w:r>
      <w:proofErr w:type="spell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160 см);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соотношения между изученными единицами длины (сантиметр, дециметр, метр) для выражения длины в разных единицах;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чертеже и изображать прямую, луч, угол (прямой, острый, тупой); прямоугольник, квадрат, окружность, круг, элементы окружности (круга): центр, радиус, диаметр; употреблять соответствующие термины;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выражать массу, используя изученные единицы массы (килограмм, центнер);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выражать продолжительность, используя единицы времени (минута, час, сутки, неделя, месяц, год, век); переходить от одних единиц времени к другим;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началом и концом события и его продолжительностью; устанавливать момент времени по часам;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простые и составные задачи; пользоваться терминами, связанными с понятием «задача» (условие, требование, решение, ответ, данные, искомое);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графическую модель арифметической сюжетной задачи; решать задачу на основе построенной модели;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решать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простые и составные задачи, содержащие отношения «больше на (в) …», «меньше на (в) …»;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ее для проверки решения данной;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заполнять строки и столбцы таблицы.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позиционный принцип записи чисел в десятичной системе;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пользоваться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римскими цифрами для записи чисел первого и второго десятков;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использовать термины «натуральный ряд» и «натуральное число»;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использовать термин «числовая последовательность»;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применять правило вычитания суммы из суммы;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количественный смысл действий (операций) умножения и деления над целыми неотрицательными числами;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связь между компонентами и результатом действия (для сложения и вычитания);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записывать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действия с неизвестным компонентом в виде уравнения;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бесконечность прямой и луча;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характеристическое свойство точек окружности и круга;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римские цифры для записи веков и различных дат;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оперировать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изменяющимися единицами времени (месяц, год) на основе их соотношения с сутками; использовать термин «високосный год»;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связь между временем-датой и временем-продолжительностью;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рассматривать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арифметическую текстовую (сюжетную) задачу как особый вид математического задания: распознавать и формулировать арифметические сюжетные задачи, отличать их от других задач (логических, геометрических, комбинаторных);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моделировать</w:t>
      </w:r>
      <w:proofErr w:type="gramEnd"/>
      <w:r w:rsidRPr="000D511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арифметические сюжетные задачи, используя различные   графические модели и уравнения;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6E04C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табличную форму формулировки задания.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формирования УУД к концу 2-го года обучения: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является формирования следующих умений: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 получат</w:t>
      </w:r>
      <w:proofErr w:type="gramEnd"/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возможность для 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результатам других людей.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регулятивных УУД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учебную деятельность на уроке.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плану, использовать необходимые средства (учебник, простейшие приборы и инструменты).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цель – для создания творческой работы, планировать достижение этой цели.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познавательных УУД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системе знаний: понимать, что нужна дополнительная информация (знания) для решения учебной задачи в один шаг.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отбор источников информации для решения учебной задачи.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таблица, схема, иллюстрация и др.).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информацию: наблюдать и делать самостоятельные выводы.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и коммуникационных технологий для решения задач.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коммуникативных УУД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пересказывать текст;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правилах общения и поведения в школе и следовать им;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различные роли в группе (лидера, исполнителя, критика).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6E04C2" w:rsidRPr="006E04C2" w:rsidRDefault="006E04C2" w:rsidP="000D511B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Трёхзначные</w:t>
      </w:r>
      <w:proofErr w:type="gramEnd"/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числа».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возможность   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счёт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новых счётных единиц – десяток и сотня;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позиционный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принцип записи чисел в десятичной системе счисления;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арифметическая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сюжетная задача как особый вид математического задания;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формулировка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арифметической сюжетной задачи в виде текста;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графическое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моделирование связей между данными и искомыми;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составные задачи;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 решения данной задачи;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записывать все однозначные, двузначные и трехзначные числа;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числа и записывать результат сравнения с помощью знаков (&gt;, &lt;или =);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нулём, умножение с нулём и единицей;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составные задачи;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её для проверки решения данной.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«Сложение и вычитание столбиком».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окружность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круг;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термины (окружность, круг, элементы окружности, (круга): центр, радиус, диаметр);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действиями умножения и сложения, деления и вычитания;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компонентами и результатом действия (для сложения и вычитания).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прибавления числа к сумме и суммы к числу;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переместительное свойство сложения и умножения;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правило вычитания суммы из суммы;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применять правила сложения и вычитания с нулём, умножение с нулём и единицей;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письменное сложение и вычитание чисел в пределах трёх разрядов на уровне навыка;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вычитать столбиком.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Уравнения</w:t>
      </w:r>
      <w:proofErr w:type="gramEnd"/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компонентами и результатом действия (для сложения и вычитания);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форма записи действия с неизвестным компонентом;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простых задач с помощью уравнений;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вычитать столбиком;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неизвестное слагаемое, неизвестное уменьшаемое, неизвестное вычитаемое.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proofErr w:type="gramStart"/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 Деление</w:t>
      </w:r>
      <w:proofErr w:type="gramEnd"/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результате изучения темы обучающийся получит возможность   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знать/понимать: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(операций) умножения и деления над целыми неотрицательными числами;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действиями умножения и сложения, деления и вычитания;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термины, связанные с умножением и делением;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таблицу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умножения однозначных чисел;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выполнения действий и без скобок, содержащих действия одной или разных ступеней;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скобок при определении порядка выполнения действий;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пополам и на несколько равных частей: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«</w:t>
      </w:r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Время».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</w:t>
      </w: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 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на числовом луче;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чисел;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римскую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нумерацию;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бесконечность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луча и прямой;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чисел на числовом луче;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натуральный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 чисел;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римскую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письменную нумерацию;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времени;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временем-датой и временем-продолжительностью;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десятичные цифры;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римские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цифры </w:t>
      </w:r>
      <w:r w:rsidRPr="006E04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E04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6E04C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отрезки заданной длины при помощи измерительной линейки;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сумм и разностей отрезков данной длины при помощи измерительной линейки и вычислений;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отрезка, используя разные единицы длины (например, 1м 6дм или 16дм или 160см);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год и время года.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Использовать приобретенные знания и умения в практиче</w:t>
      </w:r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oftHyphen/>
        <w:t>ской деятельности и повседневной жизни для того, чтобы: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точку, проводить прямую линию по линейке;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длину предметов и расстояний (в метрах, дециметрах и сантиметрах) при помощи измерительных приборов;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чертить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помощью линейки прямые, отрезки, ломаные, многоугольники;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 часам;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месяц, год и время года;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размеры предметов на глаз. 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04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«Обратная задача».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темы обучающийся получит возможность 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proofErr w:type="gramEnd"/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/понимать: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простые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составные задачи;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обратная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задача;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простых задач с помощью уравнений;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термины (прямая, луч, угол, виды углов: прямой, острый, тупой; квадрат, периметр, окружность, круг, элементы окружности, (круга): центр, радиус, диаметр);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уметь</w:t>
      </w:r>
      <w:proofErr w:type="gramEnd"/>
      <w:r w:rsidRPr="000D511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формулировать составные задачи;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разбивать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составную задачу на простые и использовать две формы записи решения (по действиям и в виде одного выражения);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обратную задачу и использовать её для проверки решения данной;</w:t>
      </w:r>
    </w:p>
    <w:p w:rsidR="006E04C2" w:rsidRPr="006D0A23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производить</w:t>
      </w:r>
      <w:proofErr w:type="gramEnd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геометрические построения с помощью циркуля и линейки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17" w:line="256" w:lineRule="auto"/>
        <w:rPr>
          <w:rFonts w:ascii="Times New Roman" w:hAnsi="Times New Roman"/>
          <w:lang w:eastAsia="ru-RU"/>
        </w:rPr>
      </w:pPr>
      <w:r w:rsidRPr="006D0A23">
        <w:rPr>
          <w:rFonts w:ascii="Times New Roman" w:hAnsi="Times New Roman"/>
          <w:b/>
        </w:rPr>
        <w:t xml:space="preserve">             Информатика. Приобретение первоначальных представлений о компьютерной грамотности.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17" w:line="256" w:lineRule="auto"/>
        <w:rPr>
          <w:rFonts w:ascii="Times New Roman" w:hAnsi="Times New Roman"/>
        </w:rPr>
      </w:pPr>
      <w:r w:rsidRPr="006D0A23">
        <w:rPr>
          <w:rFonts w:ascii="Times New Roman" w:hAnsi="Times New Roman"/>
          <w:b/>
        </w:rPr>
        <w:t xml:space="preserve"> Выпускник научится: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51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-Определять основные устройства компьютера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52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-Выбирать компьютерные программы для работы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44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-Находить, обобщать и представлять данные (с помощью учителя и </w:t>
      </w:r>
      <w:proofErr w:type="spellStart"/>
      <w:r w:rsidRPr="006D0A23">
        <w:rPr>
          <w:rFonts w:ascii="Times New Roman" w:hAnsi="Times New Roman"/>
        </w:rPr>
        <w:t>др</w:t>
      </w:r>
      <w:proofErr w:type="spellEnd"/>
      <w:r w:rsidRPr="006D0A23">
        <w:rPr>
          <w:rFonts w:ascii="Times New Roman" w:hAnsi="Times New Roman"/>
        </w:rPr>
        <w:t xml:space="preserve">, и самостоятельно, использовать справочную литературу для уточнения и поиска информации) 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49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-Анализировать готовые таблицы, использовать их для выполнения заданных действий, для построения ввода.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48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-Самостоятельно оформлять в таблице зависимость между пропорциональными величинами;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15" w:line="256" w:lineRule="auto"/>
        <w:rPr>
          <w:rFonts w:ascii="Times New Roman" w:hAnsi="Times New Roman"/>
        </w:rPr>
      </w:pPr>
      <w:r w:rsidRPr="006D0A23">
        <w:rPr>
          <w:rFonts w:ascii="Times New Roman" w:hAnsi="Times New Roman"/>
          <w:b/>
          <w:i/>
        </w:rPr>
        <w:t xml:space="preserve"> Выпускник получит возможность научиться: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52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-Работать в графическом редакторе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48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-Выполнять основные операции при создании текстов: набор текста, перемещение курсора, ввод прописных букв, ввод букв латинского алфавита </w:t>
      </w:r>
    </w:p>
    <w:p w:rsidR="006D0A23" w:rsidRPr="006D0A23" w:rsidRDefault="006D0A23" w:rsidP="006D0A23">
      <w:pPr>
        <w:pStyle w:val="a5"/>
        <w:numPr>
          <w:ilvl w:val="0"/>
          <w:numId w:val="18"/>
        </w:numPr>
        <w:spacing w:after="42"/>
        <w:ind w:right="60"/>
        <w:rPr>
          <w:rFonts w:ascii="Times New Roman" w:hAnsi="Times New Roman"/>
        </w:rPr>
      </w:pPr>
      <w:r w:rsidRPr="006D0A23">
        <w:rPr>
          <w:rFonts w:ascii="Times New Roman" w:hAnsi="Times New Roman"/>
        </w:rPr>
        <w:t xml:space="preserve">-Выполнять операции над файлами и папками (каталогами) создание, копирование, перемещение </w:t>
      </w:r>
    </w:p>
    <w:p w:rsidR="006D0A23" w:rsidRPr="00695AD5" w:rsidRDefault="006D0A23" w:rsidP="00695AD5">
      <w:pPr>
        <w:pStyle w:val="1"/>
        <w:autoSpaceDE w:val="0"/>
        <w:spacing w:after="0" w:line="240" w:lineRule="auto"/>
        <w:ind w:left="644"/>
        <w:jc w:val="both"/>
        <w:rPr>
          <w:rFonts w:ascii="Times New Roman" w:hAnsi="Times New Roman"/>
          <w:kern w:val="0"/>
          <w:sz w:val="24"/>
          <w:szCs w:val="24"/>
          <w:lang w:val="ru-RU" w:eastAsia="en-US"/>
        </w:rPr>
      </w:pP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формирования УУД к концу 2-го года обучения: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«Математика» во 2-м классе является формирования следующих умений: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определять и высказывать самые простые, общие для всех людей   правила поведения при совместной работе и сотрудничестве (этические нормы).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предложенных педагогом ситуациях общения и сотрудничества, опираясь на общие для всех простые правила поведения, самостоятельно делать выбор, какой поступок совершить.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 получат</w:t>
      </w:r>
      <w:proofErr w:type="gramEnd"/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возможность для 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информационным результатам других людей.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своё отношение к миру.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регулятивных УУД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на уроке с помощью учителя и самостоятельно.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совместно с учителем, обнаруживать и формулировать учебную проблему совместно с учителем (для этого в учебнике специально предусмотрен ряд уроков).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учебную деятельность на уроке.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</w:t>
      </w:r>
      <w:proofErr w:type="gramEnd"/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версию, пытаться предлагать способ её проверки (на основе продуктивных заданий в учебнике).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плану, использовать необходимые средства (учебник, простейшие приборы и инструменты).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успешность выполнения своего задания в диалоге с учителем.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ставить цель – для создания творческой работы, планировать достижение этой цели.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познавательных УУД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системе знаний: понимать, что нужна дополнительная информация (знания) для решения учебной задачи в один шаг.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предварительный отбор источников информации для решения учебной задачи.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новые знания: извлекать информацию, представленную в разных формах (текст, таблица, схема, иллюстрация и др.).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полученную информацию: наблюдать и делать самостоятельные выводы.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информационных и коммуникационных технологий для решения задач.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</w:t>
      </w:r>
      <w:r w:rsidRPr="000D51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области коммуникативных УУД</w:t>
      </w:r>
      <w:r w:rsidRPr="000D511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понимать речь других;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читать и пересказывать текст;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вступать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беседу на уроке и в жизни;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Обучающиеся получат возможность для формирования: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договариваться о правилах общения и поведения в школе и следовать им; </w:t>
      </w:r>
    </w:p>
    <w:p w:rsidR="006E04C2" w:rsidRPr="006E04C2" w:rsidRDefault="006E04C2" w:rsidP="000D511B">
      <w:pPr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</w:t>
      </w:r>
      <w:proofErr w:type="gramEnd"/>
      <w:r w:rsidRPr="006E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выполнять различные роли в группе (лидера, исполнителя, критика). </w:t>
      </w:r>
    </w:p>
    <w:p w:rsidR="006E04C2" w:rsidRPr="000D511B" w:rsidRDefault="006E04C2" w:rsidP="000D511B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этих действий служит работа в малых группах.</w:t>
      </w:r>
    </w:p>
    <w:p w:rsidR="00695AD5" w:rsidRDefault="00695AD5" w:rsidP="000D51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7B9A" w:rsidRPr="00695AD5" w:rsidRDefault="000D511B" w:rsidP="00695A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0D511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</w:t>
      </w:r>
    </w:p>
    <w:p w:rsidR="000D7B9A" w:rsidRPr="000D7B9A" w:rsidRDefault="000D7B9A" w:rsidP="000D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B9A">
        <w:rPr>
          <w:rFonts w:ascii="Times New Roman" w:eastAsia="Times New Roman" w:hAnsi="Times New Roman" w:cs="Times New Roman"/>
          <w:b/>
          <w:lang w:eastAsia="ru-RU"/>
        </w:rPr>
        <w:t xml:space="preserve">         Числа и величины </w:t>
      </w:r>
      <w:proofErr w:type="gramStart"/>
      <w:r w:rsidRPr="000D7B9A">
        <w:rPr>
          <w:rFonts w:ascii="Times New Roman" w:eastAsia="Times New Roman" w:hAnsi="Times New Roman" w:cs="Times New Roman"/>
          <w:b/>
          <w:lang w:eastAsia="ru-RU"/>
        </w:rPr>
        <w:t>( 20</w:t>
      </w:r>
      <w:proofErr w:type="gramEnd"/>
      <w:r w:rsidRPr="000D7B9A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7B9A">
        <w:rPr>
          <w:rFonts w:ascii="Times New Roman" w:eastAsia="Times New Roman" w:hAnsi="Times New Roman" w:cs="Times New Roman"/>
          <w:i/>
          <w:lang w:eastAsia="ru-RU"/>
        </w:rPr>
        <w:t xml:space="preserve">Нумерация и сравнение чисел 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двузначных чисел: разрядный принцип десятичной записи чисел, запись и название «круглых» десятков, принцип построения количественных числительных для двузначных чисел. </w:t>
      </w:r>
      <w:proofErr w:type="gramStart"/>
      <w:r w:rsidRPr="000D7B9A">
        <w:rPr>
          <w:rFonts w:ascii="Times New Roman" w:eastAsia="Times New Roman" w:hAnsi="Times New Roman" w:cs="Times New Roman"/>
          <w:lang w:eastAsia="ru-RU"/>
        </w:rPr>
        <w:t>« Круглые</w:t>
      </w:r>
      <w:proofErr w:type="gramEnd"/>
      <w:r w:rsidRPr="000D7B9A">
        <w:rPr>
          <w:rFonts w:ascii="Times New Roman" w:eastAsia="Times New Roman" w:hAnsi="Times New Roman" w:cs="Times New Roman"/>
          <w:lang w:eastAsia="ru-RU"/>
        </w:rPr>
        <w:t>» десятки.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Устная и письменная нумерация трехзначных чисел: получение новой разрядной единицы — сотни, третий разряд десятичной записи — разряд сотен, запись и название «круглых» сотен, принцип построения количественных числительных для трехзначных чисел. </w:t>
      </w:r>
      <w:proofErr w:type="gramStart"/>
      <w:r w:rsidRPr="000D7B9A">
        <w:rPr>
          <w:rFonts w:ascii="Times New Roman" w:eastAsia="Times New Roman" w:hAnsi="Times New Roman" w:cs="Times New Roman"/>
          <w:lang w:eastAsia="ru-RU"/>
        </w:rPr>
        <w:t>« Круглые</w:t>
      </w:r>
      <w:proofErr w:type="gramEnd"/>
      <w:r w:rsidRPr="000D7B9A">
        <w:rPr>
          <w:rFonts w:ascii="Times New Roman" w:eastAsia="Times New Roman" w:hAnsi="Times New Roman" w:cs="Times New Roman"/>
          <w:lang w:eastAsia="ru-RU"/>
        </w:rPr>
        <w:t>» сотни.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 Представление трехзначных чисел в виде суммы разрядных слагаемых.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Сравнение чисел на основе десятичной нумерации.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Изображение чисел на числовом луче.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Понятие о натуральном ряде чисел.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Знакомство с римской письменной нумерацией.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 Числовые равенства и неравенства.</w:t>
      </w:r>
    </w:p>
    <w:p w:rsidR="000D7B9A" w:rsidRPr="000D7B9A" w:rsidRDefault="000D7B9A" w:rsidP="00695A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Первичные представления о числовых последовательностях.</w:t>
      </w:r>
    </w:p>
    <w:p w:rsidR="000D7B9A" w:rsidRPr="000D7B9A" w:rsidRDefault="000D7B9A" w:rsidP="000D7B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      </w:t>
      </w:r>
      <w:r w:rsidRPr="000D7B9A">
        <w:rPr>
          <w:rFonts w:ascii="Times New Roman" w:eastAsia="Times New Roman" w:hAnsi="Times New Roman" w:cs="Times New Roman"/>
          <w:i/>
          <w:lang w:eastAsia="ru-RU"/>
        </w:rPr>
        <w:t>Величины и их измерение.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Сравнение предметов по массе без ее измерения. Единица массы — килограмм. Измерение </w:t>
      </w:r>
      <w:proofErr w:type="gramStart"/>
      <w:r w:rsidRPr="000D7B9A">
        <w:rPr>
          <w:rFonts w:ascii="Times New Roman" w:eastAsia="Times New Roman" w:hAnsi="Times New Roman" w:cs="Times New Roman"/>
          <w:lang w:eastAsia="ru-RU"/>
        </w:rPr>
        <w:t>массы .Единица</w:t>
      </w:r>
      <w:proofErr w:type="gramEnd"/>
      <w:r w:rsidRPr="000D7B9A">
        <w:rPr>
          <w:rFonts w:ascii="Times New Roman" w:eastAsia="Times New Roman" w:hAnsi="Times New Roman" w:cs="Times New Roman"/>
          <w:lang w:eastAsia="ru-RU"/>
        </w:rPr>
        <w:t xml:space="preserve"> массы — центнер. Соотношение между центнером и килограммом (1 ц = </w:t>
      </w:r>
      <w:smartTag w:uri="urn:schemas-microsoft-com:office:smarttags" w:element="metricconverter">
        <w:smartTagPr>
          <w:attr w:name="ProductID" w:val="100 кг"/>
        </w:smartTagPr>
        <w:r w:rsidRPr="000D7B9A">
          <w:rPr>
            <w:rFonts w:ascii="Times New Roman" w:eastAsia="Times New Roman" w:hAnsi="Times New Roman" w:cs="Times New Roman"/>
            <w:lang w:eastAsia="ru-RU"/>
          </w:rPr>
          <w:t>100 кг</w:t>
        </w:r>
      </w:smartTag>
      <w:r w:rsidRPr="000D7B9A">
        <w:rPr>
          <w:rFonts w:ascii="Times New Roman" w:eastAsia="Times New Roman" w:hAnsi="Times New Roman" w:cs="Times New Roman"/>
          <w:lang w:eastAsia="ru-RU"/>
        </w:rPr>
        <w:t>.)</w:t>
      </w:r>
    </w:p>
    <w:p w:rsidR="000D7B9A" w:rsidRPr="000D7B9A" w:rsidRDefault="000D7B9A" w:rsidP="00695AD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Время как продолжительность. Измерение времени с помощью часов. Время как момент. Формирование умения называть момент времени. Продолжительность как разность момента окончания и момента начала события. Единицы времени: час, минута, сутки, неделя и соотношение между ними. Изменяющиеся единицы </w:t>
      </w:r>
      <w:r w:rsidRPr="000D7B9A">
        <w:rPr>
          <w:rFonts w:ascii="Times New Roman" w:eastAsia="Times New Roman" w:hAnsi="Times New Roman" w:cs="Times New Roman"/>
          <w:lang w:eastAsia="ru-RU"/>
        </w:rPr>
        <w:lastRenderedPageBreak/>
        <w:t>времени: месяц, год и возможные варианты их соотношения с сутками. Календарь. Единица времени — век. Соотношение между веком и годом (1 век = 100 лет).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B9A">
        <w:rPr>
          <w:rFonts w:ascii="Times New Roman" w:eastAsia="Times New Roman" w:hAnsi="Times New Roman" w:cs="Times New Roman"/>
          <w:b/>
          <w:lang w:eastAsia="ru-RU"/>
        </w:rPr>
        <w:t xml:space="preserve">Арифметические действия </w:t>
      </w:r>
      <w:proofErr w:type="gramStart"/>
      <w:r w:rsidRPr="000D7B9A">
        <w:rPr>
          <w:rFonts w:ascii="Times New Roman" w:eastAsia="Times New Roman" w:hAnsi="Times New Roman" w:cs="Times New Roman"/>
          <w:b/>
          <w:lang w:eastAsia="ru-RU"/>
        </w:rPr>
        <w:t>( 46</w:t>
      </w:r>
      <w:proofErr w:type="gramEnd"/>
      <w:r w:rsidRPr="000D7B9A">
        <w:rPr>
          <w:rFonts w:ascii="Times New Roman" w:eastAsia="Times New Roman" w:hAnsi="Times New Roman" w:cs="Times New Roman"/>
          <w:b/>
          <w:lang w:eastAsia="ru-RU"/>
        </w:rPr>
        <w:t xml:space="preserve"> ч)</w:t>
      </w:r>
    </w:p>
    <w:p w:rsidR="000D7B9A" w:rsidRPr="000D7B9A" w:rsidRDefault="000D7B9A" w:rsidP="000D7B9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Числовое выражение и его значение. Устное сложение и вычитание чисел в пределах 100 без перехода и с переходом через разряд. Правило вычитания суммы из суммы. Поразрядные способы сложения и вычитания в пределах 100. Разностное сравнение чисел. Запись сложения и вычитания в столбик: ее преимущества по отношению к записи в строчку при поразрядном выполнении действий. Выполнение и проверка действий сложения и вычитания с помощью калькулятора.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 xml:space="preserve"> Связь между компонентами и результатом действия (сложения и вычитания). Уравнение как форма действия с неизвестным компонентом. Правила нахождения неизвестного слагаемого, неизвестного вычитаемого, неизвестного уменьшаемого.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Умножение как сложение одинаковых слагаемых. Знак умножения (</w:t>
      </w:r>
      <w:r w:rsidRPr="000D7B9A">
        <w:rPr>
          <w:rFonts w:ascii="Times New Roman" w:eastAsia="Times New Roman" w:hAnsi="Times New Roman" w:cs="Times New Roman"/>
          <w:vertAlign w:val="superscript"/>
          <w:lang w:eastAsia="ru-RU"/>
        </w:rPr>
        <w:t>.</w:t>
      </w:r>
      <w:r w:rsidRPr="000D7B9A">
        <w:rPr>
          <w:rFonts w:ascii="Times New Roman" w:eastAsia="Times New Roman" w:hAnsi="Times New Roman" w:cs="Times New Roman"/>
          <w:lang w:eastAsia="ru-RU"/>
        </w:rPr>
        <w:t>). Множители, произведение и его значение. Табличные случаи умножения. Случаи умножения на 0 и 1. Переместительное свойство умножения.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Увеличение числа в несколько раз.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D7B9A">
        <w:rPr>
          <w:rFonts w:ascii="Times New Roman" w:eastAsia="Times New Roman" w:hAnsi="Times New Roman" w:cs="Times New Roman"/>
          <w:lang w:eastAsia="ru-RU"/>
        </w:rPr>
        <w:tab/>
        <w:t xml:space="preserve">Порядок выполнения действий: умножение и сложение, умножение и вычитание. Действия первой и второй степени. 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Знакомство с делением на уровне предметных действий. Знак деления (:). Деление как последовательное вычитание. Делимое, делитель, частное и его значение. Доля (половина, треть, четверть, пятая часть и т. п.). Деление как нахождение заданной доли числа. Уменьшение числа в несколько раз.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Деление как измерение величины или численности множества с помощью заданной единицы.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Использование свойств арифметических действий для удобства вычислений.</w:t>
      </w:r>
    </w:p>
    <w:p w:rsidR="000D7B9A" w:rsidRPr="000D7B9A" w:rsidRDefault="000D7B9A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B9A">
        <w:rPr>
          <w:rFonts w:ascii="Times New Roman" w:eastAsia="Times New Roman" w:hAnsi="Times New Roman" w:cs="Times New Roman"/>
          <w:b/>
          <w:lang w:eastAsia="ru-RU"/>
        </w:rPr>
        <w:t>Текстовые задачи (36ч)</w:t>
      </w:r>
    </w:p>
    <w:p w:rsidR="000D7B9A" w:rsidRPr="000D7B9A" w:rsidRDefault="000D7B9A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0D7B9A">
        <w:rPr>
          <w:rFonts w:ascii="Times New Roman" w:eastAsia="Times New Roman" w:hAnsi="Times New Roman" w:cs="Times New Roman"/>
          <w:lang w:eastAsia="ru-RU"/>
        </w:rPr>
        <w:t>Арифметическая  текстовая</w:t>
      </w:r>
      <w:proofErr w:type="gramEnd"/>
      <w:r w:rsidRPr="000D7B9A">
        <w:rPr>
          <w:rFonts w:ascii="Times New Roman" w:eastAsia="Times New Roman" w:hAnsi="Times New Roman" w:cs="Times New Roman"/>
          <w:lang w:eastAsia="ru-RU"/>
        </w:rPr>
        <w:t xml:space="preserve"> (сюжетная) задача как особый вид математического задания. Отличительные признаки арифметической текстовой (сюжетной) задачи и ее обязательные компоненты: условие с наличием числовых данных (данных величин) и требование (вопрос) с наличием искомого числа (величины). Формулировка арифметической сюжетной задачи в виде текста. Краткая запись задачи.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Графическое моделирование связей между данными и искомыми.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Простая задача. Формирование умения правильного выбора действия при решении простой задачи: на основе смысла арифметического действия и с помощью графической модели.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Составная задача. Преобразование составной задачи в простую и, наоборот, за счет изменения требования или условия. Разбивка составной задачи на несколько простых. Запись решения составной задачи по «шагам» (действиям) и в виде одного выражения.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Понятие об обратной задаче. Составление задач, обратных данной. Решение обратной задачи как способ проверки правильности решения данной.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Моделирование и решение простых арифметических сюжетных задач на сложение и вычитание с помощью уравнений.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Задачи на время (начало, конец, продолжительность события).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Решение разнообразных текстовых задач арифметическим способом.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Задачи, содержание отношения «больше на (в)…», «меньше на (в)…»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 xml:space="preserve">           </w:t>
      </w:r>
      <w:r w:rsidR="006D0A23">
        <w:rPr>
          <w:rFonts w:ascii="Times New Roman" w:eastAsia="Times New Roman" w:hAnsi="Times New Roman" w:cs="Times New Roman"/>
          <w:b/>
          <w:lang w:eastAsia="ru-RU"/>
        </w:rPr>
        <w:t>Геометрические фигуры (8</w:t>
      </w:r>
      <w:r w:rsidRPr="000D7B9A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0D7B9A" w:rsidRPr="000D7B9A" w:rsidRDefault="000D7B9A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Бесконечность прямой. Луч как полупрямая. Угол. Виды углов: прямой, острый, тупой. Углы в многоугольнике. Прямоугольник. Квадрат как частный случай прямоугольника.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Окружность и круг. Центр, радиус, диаметр окружности (круга). Построение окружности (круга) с помощью циркуля. Использование циркуля для откладывания отрезка, равного по длине данному.</w:t>
      </w:r>
    </w:p>
    <w:p w:rsidR="000D7B9A" w:rsidRPr="000D7B9A" w:rsidRDefault="006D0A23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Геометрические величины (10</w:t>
      </w:r>
      <w:r w:rsidR="000D7B9A" w:rsidRPr="000D7B9A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0D7B9A" w:rsidRPr="000D7B9A" w:rsidRDefault="000D7B9A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Единица длины - метр. Соотношения между метром, дециметром и сантиметром (1м=10дм=100см).</w:t>
      </w:r>
    </w:p>
    <w:p w:rsidR="000D7B9A" w:rsidRPr="000D7B9A" w:rsidRDefault="000D7B9A" w:rsidP="000D7B9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ab/>
        <w:t>Длина ломаной. Периметр многоугольника. Вычисление периметра квадрата и прямоугольника.</w:t>
      </w:r>
    </w:p>
    <w:p w:rsidR="000D7B9A" w:rsidRPr="000D7B9A" w:rsidRDefault="006D0A23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Работа с данными (8</w:t>
      </w:r>
      <w:r w:rsidR="000D7B9A" w:rsidRPr="000D7B9A">
        <w:rPr>
          <w:rFonts w:ascii="Times New Roman" w:eastAsia="Times New Roman" w:hAnsi="Times New Roman" w:cs="Times New Roman"/>
          <w:b/>
          <w:lang w:eastAsia="ru-RU"/>
        </w:rPr>
        <w:t>ч)</w:t>
      </w:r>
    </w:p>
    <w:p w:rsidR="000D7B9A" w:rsidRDefault="000D7B9A" w:rsidP="000D7B9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0D7B9A">
        <w:rPr>
          <w:rFonts w:ascii="Times New Roman" w:eastAsia="Times New Roman" w:hAnsi="Times New Roman" w:cs="Times New Roman"/>
          <w:lang w:eastAsia="ru-RU"/>
        </w:rPr>
        <w:t>Таблица умножения однозначных чисел (кроме 0). Чтение и заполнение строк, столбцов таблицы. Представление информации в таблице. Использование таблицы для формулировки задания.</w:t>
      </w:r>
    </w:p>
    <w:p w:rsidR="006D0A23" w:rsidRPr="006D0A23" w:rsidRDefault="006D0A23" w:rsidP="006D0A23">
      <w:pPr>
        <w:spacing w:after="17" w:line="256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0A2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Информатика. Приобретение первоначальных представлений о компьютерной грамотности. (8 часов)</w:t>
      </w:r>
    </w:p>
    <w:p w:rsidR="006D0A23" w:rsidRPr="006D0A23" w:rsidRDefault="006D0A23" w:rsidP="006D0A23">
      <w:pPr>
        <w:spacing w:after="51" w:line="240" w:lineRule="auto"/>
        <w:ind w:left="720" w:right="6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6D0A2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Основные устройства компьютера. Компьютерные программы для работы с данными. Работа в графическом редакторе. Выполнение основных операций при создании текстов: набор текста, перемещение курсора, ввод прописных букв, ввод букв латинского алфавита. Операции над файлами и папками (каталогами) создание, копирование, перемещение. </w:t>
      </w:r>
    </w:p>
    <w:p w:rsidR="000D7B9A" w:rsidRDefault="000D7B9A" w:rsidP="00695AD5">
      <w:pPr>
        <w:rPr>
          <w:b/>
          <w:u w:val="single"/>
        </w:rPr>
      </w:pPr>
    </w:p>
    <w:p w:rsidR="000D7B9A" w:rsidRPr="000D7B9A" w:rsidRDefault="000D7B9A" w:rsidP="000D7B9A">
      <w:pPr>
        <w:numPr>
          <w:ilvl w:val="0"/>
          <w:numId w:val="19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D7B9A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>Тематическое планирование</w:t>
      </w:r>
    </w:p>
    <w:p w:rsidR="000D7B9A" w:rsidRPr="000D7B9A" w:rsidRDefault="000D7B9A" w:rsidP="000D7B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7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20"/>
        <w:gridCol w:w="1790"/>
        <w:gridCol w:w="8222"/>
      </w:tblGrid>
      <w:tr w:rsidR="0097356A" w:rsidRPr="0097356A" w:rsidTr="0097356A">
        <w:tc>
          <w:tcPr>
            <w:tcW w:w="620" w:type="dxa"/>
          </w:tcPr>
          <w:p w:rsidR="0097356A" w:rsidRPr="0097356A" w:rsidRDefault="0097356A" w:rsidP="000D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90" w:type="dxa"/>
          </w:tcPr>
          <w:p w:rsidR="0097356A" w:rsidRPr="0097356A" w:rsidRDefault="0097356A" w:rsidP="000D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222" w:type="dxa"/>
          </w:tcPr>
          <w:p w:rsidR="0097356A" w:rsidRPr="0097356A" w:rsidRDefault="0097356A" w:rsidP="000D7B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10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7356A">
              <w:rPr>
                <w:lang w:bidi="en-US"/>
              </w:rPr>
              <w:t>Математика и летние каникулы.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56A" w:rsidRPr="0097356A" w:rsidRDefault="0097356A" w:rsidP="0097356A">
            <w:pPr>
              <w:pStyle w:val="Style10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7356A">
              <w:rPr>
                <w:lang w:val="en-US" w:eastAsia="en-US" w:bidi="en-US"/>
              </w:rPr>
              <w:t>Математика вокруг</w:t>
            </w:r>
            <w:r w:rsidRPr="0097356A">
              <w:rPr>
                <w:lang w:eastAsia="en-US" w:bidi="en-US"/>
              </w:rPr>
              <w:t xml:space="preserve"> нас.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:rsidR="0097356A" w:rsidRPr="0097356A" w:rsidRDefault="0097356A" w:rsidP="0097356A">
            <w:pPr>
              <w:pStyle w:val="Style10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7356A">
              <w:rPr>
                <w:rStyle w:val="FontStyle15"/>
                <w:sz w:val="24"/>
                <w:szCs w:val="24"/>
              </w:rPr>
              <w:t>Счет десятками и «</w:t>
            </w:r>
            <w:r w:rsidRPr="0097356A">
              <w:rPr>
                <w:rStyle w:val="FontStyle15"/>
                <w:spacing w:val="-6"/>
                <w:sz w:val="24"/>
                <w:szCs w:val="24"/>
              </w:rPr>
              <w:t>круглые» двузначные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bCs/>
                <w:spacing w:val="1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Решение за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дач с «круг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лыми» дву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значными числами.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Числовые равенства и неравенства.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Числовое выражение и его значение.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Сложение «круглых» двузначных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Вычитание «круглых» двузначных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Десятки и единицы.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Различные варианты за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писи задачи.</w:t>
            </w:r>
          </w:p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Входная контрольная работа.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Работа над ошибками</w:t>
            </w:r>
          </w:p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К</w:t>
            </w:r>
            <w:r>
              <w:rPr>
                <w:rStyle w:val="FontStyle13"/>
                <w:b w:val="0"/>
                <w:sz w:val="24"/>
                <w:szCs w:val="24"/>
              </w:rPr>
              <w:t>илограмм. Сколько ки</w:t>
            </w:r>
            <w:r>
              <w:rPr>
                <w:rStyle w:val="FontStyle13"/>
                <w:b w:val="0"/>
                <w:sz w:val="24"/>
                <w:szCs w:val="24"/>
              </w:rPr>
              <w:softHyphen/>
              <w:t>лограммов?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23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Килограмм. Сколько ки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лограммов?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Учимся ре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шать задачи.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Решение задач.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Прямая бесконечна.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 xml:space="preserve">Сложение «круглых» двузначных чисел с однозначными. 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Сложение «круглых» двузначных чисел с однозначными.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Решение арифметических задач.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 xml:space="preserve">Контрольная работа по теме «Нумерация и сравнение двузначных </w:t>
            </w:r>
          </w:p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чисел».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20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Работа над ошибками. Сложение и вычитание «круглых» двузначных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сложение двузначного числа и однозначного без перехода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вычитание однозначного числа из двузначного без перехода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Решение арифметических задач.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сложение и вычитание двузначных чисел без перехода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Прямая и луч.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Прибавление к «круглому» двузначному числу двузначного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Вычитание «круглого» двузначного числа из двузначного.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28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Дополнение двузначного числа до «круглого»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29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Сложение двузначного числа и однозначного с переходом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Вычитание однозначного числа из «круглого».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Поразрядное вычитание однозначного числа из двузначного с переходом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Угол. Какой угол меньше?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33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Прямой, острый и тупой углы.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34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Последовательность чисел.</w:t>
            </w:r>
          </w:p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Углы многоугольника.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3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35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Решение арифметических задач.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3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36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Разностное сравнение</w:t>
            </w:r>
            <w:r w:rsidR="00AC6EBD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t>чисел.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3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37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Разностное сравнение чисел.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38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Задачи на разностное сравнение.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Отличие за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дач на разно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стное сравне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softHyphen/>
              <w:t>ние от других задач.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 xml:space="preserve">Двузначное число больше </w:t>
            </w:r>
            <w:r w:rsidRPr="0097356A">
              <w:rPr>
                <w:rStyle w:val="FontStyle13"/>
                <w:b w:val="0"/>
                <w:spacing w:val="-6"/>
                <w:sz w:val="24"/>
                <w:szCs w:val="24"/>
              </w:rPr>
              <w:t>однозначного.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41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Сравнение двузначных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42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сложение двузначных чисел без перехода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43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вычитание двузначных чисел с переходом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44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 xml:space="preserve">Контрольная работа по теме </w:t>
            </w:r>
          </w:p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«Сложение и вычитание двузначных чисел».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45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 xml:space="preserve">Работа над ошибками. Десять </w:t>
            </w:r>
            <w:r w:rsidRPr="0097356A">
              <w:rPr>
                <w:rStyle w:val="FontStyle12"/>
                <w:b w:val="0"/>
                <w:spacing w:val="-4"/>
                <w:sz w:val="24"/>
                <w:szCs w:val="24"/>
              </w:rPr>
              <w:t>десятков или сотня.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46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dstrike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Дециметр и метр.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47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Килограмм и центнер.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48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Сантиметр и метр.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49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Сумма одинаковых слагаемых и произведение. Знак «*».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50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Произведение и множители.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51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Значение произведения и умножение.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52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Задачи, раскрывающие смысл действия умножения.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53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Перестановка множителей.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54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Умножение числа 0 и на число 0.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55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Умножение числа 1 и на число 1.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56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Длина ломаной линии.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57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1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58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2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59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Сумма сторон многоугольника. Периметр прямоугольника.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3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Контрольная работа по теме «Сумма и произведение».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Работа над ошибками.</w:t>
            </w:r>
          </w:p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4 на однознач</w:t>
            </w:r>
            <w:r w:rsidRPr="0097356A">
              <w:rPr>
                <w:rStyle w:val="FontStyle12"/>
                <w:b w:val="0"/>
                <w:sz w:val="24"/>
                <w:szCs w:val="24"/>
              </w:rPr>
              <w:softHyphen/>
              <w:t>ные числа.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и сложение: порядок выполнения действий.</w:t>
            </w:r>
          </w:p>
        </w:tc>
      </w:tr>
      <w:tr w:rsidR="0097356A" w:rsidRPr="0097356A" w:rsidTr="0097356A">
        <w:trPr>
          <w:trHeight w:val="386"/>
        </w:trPr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64</w:t>
            </w:r>
          </w:p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Периметр квадрата.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5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pacing w:val="-4"/>
                <w:sz w:val="24"/>
                <w:szCs w:val="24"/>
              </w:rPr>
              <w:t>Умножение числа 6</w:t>
            </w:r>
            <w:r w:rsidRPr="0097356A">
              <w:rPr>
                <w:rStyle w:val="FontStyle12"/>
                <w:b w:val="0"/>
                <w:sz w:val="24"/>
                <w:szCs w:val="24"/>
              </w:rPr>
              <w:t xml:space="preserve">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7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Поупражняемся в вычислениях.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69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8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числа 9 на однозначные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Таблица умножения однозначных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Увеличение в несколько раз.</w:t>
            </w:r>
          </w:p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Геометрические фигуры и величины.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 xml:space="preserve">Контрольная </w:t>
            </w:r>
            <w:r w:rsidRPr="0097356A">
              <w:rPr>
                <w:rStyle w:val="FontStyle12"/>
                <w:b w:val="0"/>
                <w:spacing w:val="-4"/>
                <w:sz w:val="24"/>
                <w:szCs w:val="24"/>
              </w:rPr>
              <w:t>работа по теме «Таблица умножения».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Работа над ошибками. Счет десятками и «круглое» число десятков.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Разряд сотен и названия «круглых» сотен.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Сложение и вычитание «круглых» сотен.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Трехзначное число как сумма разрядных слагаемых.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Трехзначное число – сумма «круглых» сотен и двузначного или однозначного числа.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38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79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Трехзначное число больше двузначного.</w:t>
            </w:r>
          </w:p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Сравнение трехзначных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80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Одно условие и несколько требований.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81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Введение дополнительных требований.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82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Запись решения задач по действиям.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83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Запись решения задачи в виде числового выражения. Учимся решать задачи и записывать их решение.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Запись сложения в строчку и столбиком.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85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Способ сложения столбиком.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86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AC6EBD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Окружность</w:t>
            </w:r>
            <w:r w:rsidR="00AC6EBD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t>и круг.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87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Центр и радиус окружности.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88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Радиус и диаметр окружности.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89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Вычитание суммы из суммы.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90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вычитание чисел без перехода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91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Поразрядное вычитание чисел с переходом через разряд.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92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Запись вычитания в строчку и столбиком.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93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Способ вычитания столбиком.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94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Контрольная работа по теме «Сложение и вычитание трехзначных чисел»</w:t>
            </w:r>
            <w:r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95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Работа над ошибками. Сложение и вычитание трехзначных чисел.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96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Умножение и вычитание: порядок выполнения действий.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97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bCs/>
                <w:spacing w:val="10"/>
              </w:rPr>
            </w:pPr>
            <w:r w:rsidRPr="0097356A">
              <w:rPr>
                <w:bCs/>
                <w:spacing w:val="10"/>
              </w:rPr>
              <w:t>Компьютер, техника безопасности. Основные устройства компьютера.</w:t>
            </w:r>
          </w:p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Вычитание с помощью калькулятора.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98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Известное и неизвестное.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99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Числовое равенство и уравнение.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100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Как найти неизвестное слагаемое.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101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Как найти неизвестное вычитаемое.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102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Как найти неизвестное уменьшаемое.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103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Учимся решать уравнения.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104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Распределение предметов поровну.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2"/>
              <w:spacing w:line="240" w:lineRule="auto"/>
              <w:rPr>
                <w:rStyle w:val="FontStyle13"/>
                <w:b w:val="0"/>
                <w:sz w:val="24"/>
                <w:szCs w:val="24"/>
              </w:rPr>
            </w:pPr>
            <w:r w:rsidRPr="0097356A">
              <w:t>105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Деление. Знак «:».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106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Частное и его значение.</w:t>
            </w:r>
            <w:r w:rsidRPr="0097356A">
              <w:rPr>
                <w:bCs/>
                <w:spacing w:val="10"/>
              </w:rPr>
              <w:t xml:space="preserve"> </w:t>
            </w:r>
            <w:r w:rsidRPr="0097356A">
              <w:rPr>
                <w:bCs/>
              </w:rPr>
              <w:t>Включение и выключение компьютера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107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Делимое и делитель.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108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Деление и вычитание.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109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Деление и измерение.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56A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Деление пополам и половина.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  <w:lang w:val="en-US" w:eastAsia="en-US"/>
              </w:rPr>
            </w:pPr>
            <w:r w:rsidRPr="0097356A">
              <w:rPr>
                <w:rStyle w:val="FontStyle12"/>
                <w:b w:val="0"/>
                <w:sz w:val="24"/>
                <w:szCs w:val="24"/>
                <w:lang w:val="en-US" w:eastAsia="en-US"/>
              </w:rPr>
              <w:t>111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Деление на несколько равных частей и доля.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112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Уменьшение в несколько раз.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113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Действия первой и второй ступеней.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114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Сколько прошло времени? Солнечные и песочные часы.</w:t>
            </w:r>
            <w:r w:rsidRPr="0097356A">
              <w:rPr>
                <w:lang w:eastAsia="en-US" w:bidi="en-US"/>
              </w:rPr>
              <w:t xml:space="preserve"> </w:t>
            </w:r>
            <w:r w:rsidRPr="0097356A">
              <w:rPr>
                <w:bCs/>
                <w:spacing w:val="10"/>
              </w:rPr>
              <w:t>Компьютерные программы. Операционная система. Рабочий стол.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115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Который час? Полдень и полночь.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116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Циферблат и римские</w:t>
            </w:r>
            <w:r w:rsidRPr="0097356A">
              <w:rPr>
                <w:rStyle w:val="FontStyle11"/>
                <w:b w:val="0"/>
                <w:sz w:val="24"/>
                <w:szCs w:val="24"/>
                <w:lang w:val="en-US"/>
              </w:rPr>
              <w:t xml:space="preserve"> </w:t>
            </w:r>
            <w:r w:rsidRPr="0097356A">
              <w:rPr>
                <w:rStyle w:val="FontStyle11"/>
                <w:b w:val="0"/>
                <w:sz w:val="24"/>
                <w:szCs w:val="24"/>
              </w:rPr>
              <w:t>цифры.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117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Час и минута. Учимся узнавать время.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118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Откладываем равные отрезки. Числа на числовом луче.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119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lang w:eastAsia="en-US" w:bidi="en-US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120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Натуральный ряд чисел. Час и сутки.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121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Сутки и неделя.</w:t>
            </w:r>
            <w:r w:rsidRPr="0097356A">
              <w:rPr>
                <w:rStyle w:val="FontStyle11"/>
                <w:b w:val="0"/>
                <w:spacing w:val="-6"/>
                <w:sz w:val="24"/>
                <w:szCs w:val="24"/>
              </w:rPr>
              <w:t xml:space="preserve"> Сутки и месяц.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122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3"/>
              <w:widowControl/>
              <w:spacing w:line="235" w:lineRule="auto"/>
              <w:ind w:firstLine="0"/>
              <w:rPr>
                <w:rStyle w:val="FontStyle11"/>
                <w:b w:val="0"/>
                <w:spacing w:val="-6"/>
                <w:sz w:val="24"/>
                <w:szCs w:val="24"/>
              </w:rPr>
            </w:pPr>
            <w:r w:rsidRPr="0097356A">
              <w:rPr>
                <w:bCs/>
                <w:spacing w:val="-6"/>
              </w:rPr>
              <w:t>Основные операции при рисовании: рисование и стирание точек, линий, фигур, заливка цветом, другие операции.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1"/>
                <w:b w:val="0"/>
                <w:sz w:val="24"/>
                <w:szCs w:val="24"/>
              </w:rPr>
            </w:pPr>
            <w:r w:rsidRPr="0097356A">
              <w:rPr>
                <w:rStyle w:val="FontStyle11"/>
                <w:b w:val="0"/>
                <w:sz w:val="24"/>
                <w:szCs w:val="24"/>
              </w:rPr>
              <w:t>123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Месяц и год. Календарь.</w:t>
            </w:r>
          </w:p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bCs/>
                <w:spacing w:val="10"/>
              </w:rPr>
              <w:t>Клавиатура, общее представление о правилах клавиатурного письма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124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Год и век. Учимся пользоваться календарем.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35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125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Итоговая</w:t>
            </w:r>
            <w:r w:rsidRPr="0097356A">
              <w:rPr>
                <w:rStyle w:val="FontStyle12"/>
                <w:b w:val="0"/>
                <w:sz w:val="24"/>
                <w:szCs w:val="24"/>
                <w:lang w:val="en-US"/>
              </w:rPr>
              <w:t xml:space="preserve"> </w:t>
            </w:r>
            <w:r w:rsidRPr="0097356A">
              <w:rPr>
                <w:rStyle w:val="FontStyle12"/>
                <w:b w:val="0"/>
                <w:sz w:val="24"/>
                <w:szCs w:val="24"/>
              </w:rPr>
              <w:t>контрольная</w:t>
            </w:r>
            <w:r w:rsidRPr="0097356A">
              <w:rPr>
                <w:rStyle w:val="FontStyle12"/>
                <w:b w:val="0"/>
                <w:sz w:val="24"/>
                <w:szCs w:val="24"/>
                <w:lang w:val="en-US"/>
              </w:rPr>
              <w:t xml:space="preserve"> </w:t>
            </w:r>
            <w:r w:rsidRPr="0097356A">
              <w:rPr>
                <w:rStyle w:val="FontStyle12"/>
                <w:b w:val="0"/>
                <w:sz w:val="24"/>
                <w:szCs w:val="24"/>
              </w:rPr>
              <w:t>работа.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126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 xml:space="preserve">Работа над ошибками. </w:t>
            </w:r>
            <w:r w:rsidRPr="0097356A">
              <w:rPr>
                <w:bCs/>
                <w:spacing w:val="10"/>
              </w:rPr>
              <w:t xml:space="preserve">Файлы. Папки (каталоги). Имя файла. Размер файла. </w:t>
            </w:r>
            <w:bookmarkStart w:id="0" w:name="_GoBack"/>
            <w:bookmarkEnd w:id="0"/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127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Данные и искомые. Обратная задача.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Обратная задача и проверка ее решения.</w:t>
            </w:r>
            <w:r w:rsidRPr="0097356A">
              <w:rPr>
                <w:rStyle w:val="FontStyle13"/>
                <w:b w:val="0"/>
                <w:sz w:val="24"/>
                <w:szCs w:val="24"/>
              </w:rPr>
              <w:t xml:space="preserve"> Запись решения задачи в виде уравнения.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2"/>
                <w:b w:val="0"/>
                <w:sz w:val="24"/>
                <w:szCs w:val="24"/>
              </w:rPr>
            </w:pPr>
            <w:r w:rsidRPr="0097356A">
              <w:rPr>
                <w:rStyle w:val="FontStyle12"/>
                <w:b w:val="0"/>
                <w:sz w:val="24"/>
                <w:szCs w:val="24"/>
              </w:rPr>
              <w:t>129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bCs/>
                <w:spacing w:val="10"/>
              </w:rPr>
              <w:t>Операции над файлами и папками(каталогами) создание, копирование, перемещение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130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Геометрические построения с помощью циркуля и линейки.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131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Вычисление значений выражений.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132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Решение задач с проверкой.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133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Время-дата и время-продолжительность.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134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Занимательное путешествие по таблице умножения.</w:t>
            </w:r>
          </w:p>
        </w:tc>
      </w:tr>
      <w:tr w:rsidR="0097356A" w:rsidRPr="0097356A" w:rsidTr="0097356A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135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Так учили и учились в старину.</w:t>
            </w:r>
          </w:p>
        </w:tc>
      </w:tr>
      <w:tr w:rsidR="0097356A" w:rsidRPr="0097356A" w:rsidTr="00761415">
        <w:tc>
          <w:tcPr>
            <w:tcW w:w="620" w:type="dxa"/>
            <w:tcBorders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97356A">
              <w:rPr>
                <w:rStyle w:val="FontStyle13"/>
                <w:b w:val="0"/>
                <w:sz w:val="24"/>
                <w:szCs w:val="24"/>
              </w:rPr>
              <w:t>136</w:t>
            </w:r>
          </w:p>
        </w:tc>
        <w:tc>
          <w:tcPr>
            <w:tcW w:w="1790" w:type="dxa"/>
          </w:tcPr>
          <w:p w:rsidR="0097356A" w:rsidRPr="0097356A" w:rsidRDefault="0097356A" w:rsidP="00973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left w:val="single" w:sz="4" w:space="0" w:color="auto"/>
              <w:right w:val="single" w:sz="4" w:space="0" w:color="auto"/>
            </w:tcBorders>
          </w:tcPr>
          <w:p w:rsidR="0097356A" w:rsidRPr="0097356A" w:rsidRDefault="0097356A" w:rsidP="0097356A">
            <w:pPr>
              <w:pStyle w:val="Style10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97356A">
              <w:rPr>
                <w:lang w:bidi="en-US"/>
              </w:rPr>
              <w:t>Математика и летние каникулы.</w:t>
            </w:r>
          </w:p>
        </w:tc>
      </w:tr>
    </w:tbl>
    <w:p w:rsidR="005B6276" w:rsidRDefault="005B6276" w:rsidP="0097356A">
      <w:pPr>
        <w:jc w:val="center"/>
      </w:pPr>
    </w:p>
    <w:sectPr w:rsidR="005B6276" w:rsidSect="000D7B9A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592" w:rsidRDefault="00527592">
      <w:pPr>
        <w:spacing w:after="0" w:line="240" w:lineRule="auto"/>
      </w:pPr>
      <w:r>
        <w:separator/>
      </w:r>
    </w:p>
  </w:endnote>
  <w:endnote w:type="continuationSeparator" w:id="0">
    <w:p w:rsidR="00527592" w:rsidRDefault="00527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A23" w:rsidRDefault="006D0A2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C6EBD">
      <w:rPr>
        <w:noProof/>
      </w:rPr>
      <w:t>13</w:t>
    </w:r>
    <w:r>
      <w:rPr>
        <w:noProof/>
      </w:rPr>
      <w:fldChar w:fldCharType="end"/>
    </w:r>
  </w:p>
  <w:p w:rsidR="006D0A23" w:rsidRDefault="006D0A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592" w:rsidRDefault="00527592">
      <w:pPr>
        <w:spacing w:after="0" w:line="240" w:lineRule="auto"/>
      </w:pPr>
      <w:r>
        <w:separator/>
      </w:r>
    </w:p>
  </w:footnote>
  <w:footnote w:type="continuationSeparator" w:id="0">
    <w:p w:rsidR="00527592" w:rsidRDefault="00527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F21D8"/>
    <w:multiLevelType w:val="hybridMultilevel"/>
    <w:tmpl w:val="9DD8E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905"/>
    <w:multiLevelType w:val="hybridMultilevel"/>
    <w:tmpl w:val="86DAD3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E5C2B"/>
    <w:multiLevelType w:val="hybridMultilevel"/>
    <w:tmpl w:val="FD56790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7A17C6"/>
    <w:multiLevelType w:val="hybridMultilevel"/>
    <w:tmpl w:val="754E959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>
    <w:nsid w:val="2EC91FF6"/>
    <w:multiLevelType w:val="hybridMultilevel"/>
    <w:tmpl w:val="CE14840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307D6DFE"/>
    <w:multiLevelType w:val="hybridMultilevel"/>
    <w:tmpl w:val="F760CAD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70F7B"/>
    <w:multiLevelType w:val="hybridMultilevel"/>
    <w:tmpl w:val="0E182218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62"/>
        </w:tabs>
        <w:ind w:left="2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82"/>
        </w:tabs>
        <w:ind w:left="3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02"/>
        </w:tabs>
        <w:ind w:left="3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22"/>
        </w:tabs>
        <w:ind w:left="4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42"/>
        </w:tabs>
        <w:ind w:left="5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62"/>
        </w:tabs>
        <w:ind w:left="6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82"/>
        </w:tabs>
        <w:ind w:left="6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02"/>
        </w:tabs>
        <w:ind w:left="7502" w:hanging="360"/>
      </w:pPr>
      <w:rPr>
        <w:rFonts w:ascii="Wingdings" w:hAnsi="Wingdings" w:hint="default"/>
      </w:rPr>
    </w:lvl>
  </w:abstractNum>
  <w:abstractNum w:abstractNumId="8">
    <w:nsid w:val="3A9D4DB4"/>
    <w:multiLevelType w:val="hybridMultilevel"/>
    <w:tmpl w:val="E80493FC"/>
    <w:lvl w:ilvl="0" w:tplc="E22AF1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03416"/>
    <w:multiLevelType w:val="hybridMultilevel"/>
    <w:tmpl w:val="E14CBE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6289D"/>
    <w:multiLevelType w:val="hybridMultilevel"/>
    <w:tmpl w:val="7F426E0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D55B1"/>
    <w:multiLevelType w:val="hybridMultilevel"/>
    <w:tmpl w:val="7FFEC2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1341C6"/>
    <w:multiLevelType w:val="hybridMultilevel"/>
    <w:tmpl w:val="075E11F4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2C0281"/>
    <w:multiLevelType w:val="hybridMultilevel"/>
    <w:tmpl w:val="4D30BD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D553E"/>
    <w:multiLevelType w:val="hybridMultilevel"/>
    <w:tmpl w:val="02F6EA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D97151B"/>
    <w:multiLevelType w:val="hybridMultilevel"/>
    <w:tmpl w:val="A0042A2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4D5F79"/>
    <w:multiLevelType w:val="hybridMultilevel"/>
    <w:tmpl w:val="ED128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04A1D70"/>
    <w:multiLevelType w:val="hybridMultilevel"/>
    <w:tmpl w:val="14C63E6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3511EA"/>
    <w:multiLevelType w:val="hybridMultilevel"/>
    <w:tmpl w:val="DB7A6AAA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1"/>
  </w:num>
  <w:num w:numId="7">
    <w:abstractNumId w:val="18"/>
  </w:num>
  <w:num w:numId="8">
    <w:abstractNumId w:val="15"/>
  </w:num>
  <w:num w:numId="9">
    <w:abstractNumId w:val="3"/>
  </w:num>
  <w:num w:numId="10">
    <w:abstractNumId w:val="17"/>
  </w:num>
  <w:num w:numId="11">
    <w:abstractNumId w:val="6"/>
  </w:num>
  <w:num w:numId="12">
    <w:abstractNumId w:val="2"/>
  </w:num>
  <w:num w:numId="13">
    <w:abstractNumId w:val="14"/>
  </w:num>
  <w:num w:numId="14">
    <w:abstractNumId w:val="7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3"/>
  </w:num>
  <w:num w:numId="18">
    <w:abstractNumId w:val="5"/>
  </w:num>
  <w:num w:numId="19">
    <w:abstractNumId w:val="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05"/>
    <w:rsid w:val="000D511B"/>
    <w:rsid w:val="000D7B9A"/>
    <w:rsid w:val="001C4D9A"/>
    <w:rsid w:val="00527592"/>
    <w:rsid w:val="005B6276"/>
    <w:rsid w:val="00682105"/>
    <w:rsid w:val="00695AD5"/>
    <w:rsid w:val="006A6AF0"/>
    <w:rsid w:val="006D0A23"/>
    <w:rsid w:val="006E04C2"/>
    <w:rsid w:val="0097356A"/>
    <w:rsid w:val="00A62397"/>
    <w:rsid w:val="00AC6EBD"/>
    <w:rsid w:val="00EA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E51FB0-2617-4A19-BE9C-BA5BDCE3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04C2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E04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0D511B"/>
    <w:pPr>
      <w:ind w:left="720"/>
      <w:contextualSpacing/>
    </w:pPr>
  </w:style>
  <w:style w:type="paragraph" w:customStyle="1" w:styleId="1">
    <w:name w:val="Абзац списка1"/>
    <w:basedOn w:val="a"/>
    <w:rsid w:val="000D7B9A"/>
    <w:pPr>
      <w:spacing w:after="200" w:line="276" w:lineRule="auto"/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customStyle="1" w:styleId="a6">
    <w:name w:val="[Основной абзац]"/>
    <w:basedOn w:val="a"/>
    <w:rsid w:val="000D7B9A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table" w:styleId="a7">
    <w:name w:val="Table Grid"/>
    <w:basedOn w:val="a1"/>
    <w:uiPriority w:val="39"/>
    <w:rsid w:val="000D7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1C4D9A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1C4D9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1C4D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a"/>
    <w:uiPriority w:val="99"/>
    <w:rsid w:val="001C4D9A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C4D9A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1C4D9A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6">
    <w:name w:val="Style6"/>
    <w:basedOn w:val="a"/>
    <w:rsid w:val="001C4D9A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1C4D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1C4D9A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C4D9A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1C4D9A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1">
    <w:name w:val="Style1"/>
    <w:basedOn w:val="a"/>
    <w:rsid w:val="001C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4731</Words>
  <Characters>26969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6</cp:revision>
  <dcterms:created xsi:type="dcterms:W3CDTF">2020-02-12T04:50:00Z</dcterms:created>
  <dcterms:modified xsi:type="dcterms:W3CDTF">2020-02-26T06:17:00Z</dcterms:modified>
</cp:coreProperties>
</file>