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7A" w:rsidRDefault="00A10D7A" w:rsidP="00A10D7A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E38">
        <w:rPr>
          <w:rFonts w:ascii="Times New Roman" w:hAnsi="Times New Roman" w:cs="Times New Roman"/>
          <w:b/>
          <w:sz w:val="24"/>
          <w:szCs w:val="24"/>
        </w:rPr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адаптированной </w:t>
      </w:r>
      <w:r w:rsidRPr="00DC0E38">
        <w:rPr>
          <w:rFonts w:ascii="Times New Roman" w:hAnsi="Times New Roman" w:cs="Times New Roman"/>
          <w:b/>
          <w:sz w:val="24"/>
          <w:szCs w:val="24"/>
        </w:rPr>
        <w:t>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географии 6 класса</w:t>
      </w:r>
    </w:p>
    <w:p w:rsidR="00A10D7A" w:rsidRPr="005D0907" w:rsidRDefault="00A10D7A" w:rsidP="00A10D7A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907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5D0907">
        <w:rPr>
          <w:rFonts w:ascii="Times New Roman" w:hAnsi="Times New Roman" w:cs="Times New Roman"/>
          <w:color w:val="000000"/>
          <w:sz w:val="24"/>
          <w:szCs w:val="24"/>
        </w:rPr>
        <w:t xml:space="preserve"> всестороннее развитие учащихся со сниженной мотивацией к познанию, расширить кругозор об окружающем мире.</w:t>
      </w:r>
    </w:p>
    <w:p w:rsidR="00A10D7A" w:rsidRPr="005D0907" w:rsidRDefault="00A10D7A" w:rsidP="00A10D7A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09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A10D7A" w:rsidRPr="005D0907" w:rsidRDefault="00A10D7A" w:rsidP="00A10D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907">
        <w:rPr>
          <w:rFonts w:ascii="Times New Roman" w:hAnsi="Times New Roman" w:cs="Times New Roman"/>
          <w:color w:val="000000"/>
          <w:sz w:val="24"/>
          <w:szCs w:val="24"/>
        </w:rPr>
        <w:t>Дать элементарные научные и систематические сведения о природе, населении, хозяйстве России, зарубежных стран, своего края.</w:t>
      </w:r>
    </w:p>
    <w:p w:rsidR="00A10D7A" w:rsidRPr="005D0907" w:rsidRDefault="00A10D7A" w:rsidP="00A10D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907">
        <w:rPr>
          <w:rFonts w:ascii="Times New Roman" w:hAnsi="Times New Roman" w:cs="Times New Roman"/>
          <w:color w:val="000000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A10D7A" w:rsidRPr="005D0907" w:rsidRDefault="00A10D7A" w:rsidP="00A10D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907">
        <w:rPr>
          <w:rFonts w:ascii="Times New Roman" w:hAnsi="Times New Roman" w:cs="Times New Roman"/>
          <w:color w:val="000000"/>
          <w:sz w:val="24"/>
          <w:szCs w:val="24"/>
        </w:rPr>
        <w:t>Помочь усвоить правила поведения в природе.</w:t>
      </w:r>
    </w:p>
    <w:p w:rsidR="00A10D7A" w:rsidRPr="005D0907" w:rsidRDefault="00A10D7A" w:rsidP="00A10D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907">
        <w:rPr>
          <w:rFonts w:ascii="Times New Roman" w:hAnsi="Times New Roman" w:cs="Times New Roman"/>
          <w:color w:val="000000"/>
          <w:sz w:val="24"/>
          <w:szCs w:val="24"/>
        </w:rPr>
        <w:t>Содействовать патриотическому, эстетическому, экологическому воспитанию.</w:t>
      </w:r>
    </w:p>
    <w:p w:rsidR="00A10D7A" w:rsidRPr="005D0907" w:rsidRDefault="00A10D7A" w:rsidP="00A10D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907">
        <w:rPr>
          <w:rFonts w:ascii="Times New Roman" w:hAnsi="Times New Roman" w:cs="Times New Roman"/>
          <w:color w:val="000000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A10D7A" w:rsidRPr="005D0907" w:rsidRDefault="00A10D7A" w:rsidP="00A10D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907">
        <w:rPr>
          <w:rFonts w:ascii="Times New Roman" w:hAnsi="Times New Roman" w:cs="Times New Roman"/>
          <w:color w:val="000000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 Содействовать развитию абстрактного мышления, развивать воображение.</w:t>
      </w:r>
    </w:p>
    <w:p w:rsidR="00A10D7A" w:rsidRPr="004835E9" w:rsidRDefault="00A10D7A" w:rsidP="00A10D7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907">
        <w:rPr>
          <w:rFonts w:ascii="Times New Roman" w:hAnsi="Times New Roman" w:cs="Times New Roman"/>
          <w:color w:val="000000"/>
          <w:sz w:val="24"/>
          <w:szCs w:val="24"/>
        </w:rPr>
        <w:t>Расширять лексический запас. Развивать связную речь.</w:t>
      </w:r>
    </w:p>
    <w:p w:rsidR="00A10D7A" w:rsidRPr="000750A0" w:rsidRDefault="00A10D7A" w:rsidP="00A10D7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50A0">
        <w:rPr>
          <w:rFonts w:ascii="Times New Roman" w:hAnsi="Times New Roman" w:cs="Times New Roman"/>
          <w:sz w:val="24"/>
          <w:szCs w:val="24"/>
        </w:rPr>
        <w:t>Рабочая программа для 6 класса составлена на основании основе «Программы специальных (коррекционных) общеобразовательных учреждений 8 вида для 5-9 классов», Москва. Гуманитарный издательский центр «</w:t>
      </w:r>
      <w:proofErr w:type="spellStart"/>
      <w:r w:rsidRPr="000750A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0750A0">
        <w:rPr>
          <w:rFonts w:ascii="Times New Roman" w:hAnsi="Times New Roman" w:cs="Times New Roman"/>
          <w:sz w:val="24"/>
          <w:szCs w:val="24"/>
        </w:rPr>
        <w:t xml:space="preserve">», 2016 год. Авторы: Воронкова В.В., Петрова М.Н., </w:t>
      </w:r>
      <w:proofErr w:type="spellStart"/>
      <w:r w:rsidRPr="000750A0">
        <w:rPr>
          <w:rFonts w:ascii="Times New Roman" w:hAnsi="Times New Roman" w:cs="Times New Roman"/>
          <w:sz w:val="24"/>
          <w:szCs w:val="24"/>
        </w:rPr>
        <w:t>Экк</w:t>
      </w:r>
      <w:proofErr w:type="spellEnd"/>
      <w:r w:rsidRPr="000750A0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0750A0">
        <w:rPr>
          <w:rFonts w:ascii="Times New Roman" w:hAnsi="Times New Roman" w:cs="Times New Roman"/>
          <w:sz w:val="24"/>
          <w:szCs w:val="24"/>
        </w:rPr>
        <w:t>Кмытюк</w:t>
      </w:r>
      <w:proofErr w:type="spellEnd"/>
      <w:r w:rsidRPr="000750A0"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 w:rsidRPr="000750A0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0750A0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0750A0">
        <w:rPr>
          <w:rFonts w:ascii="Times New Roman" w:hAnsi="Times New Roman" w:cs="Times New Roman"/>
          <w:sz w:val="24"/>
          <w:szCs w:val="24"/>
        </w:rPr>
        <w:t>Лифантова</w:t>
      </w:r>
      <w:proofErr w:type="spellEnd"/>
      <w:r w:rsidRPr="000750A0">
        <w:rPr>
          <w:rFonts w:ascii="Times New Roman" w:hAnsi="Times New Roman" w:cs="Times New Roman"/>
          <w:sz w:val="24"/>
          <w:szCs w:val="24"/>
        </w:rPr>
        <w:t xml:space="preserve"> Т.М., Бородина О.И., Мозговой В.М., Кузнецов Б.В., </w:t>
      </w:r>
      <w:proofErr w:type="spellStart"/>
      <w:r w:rsidRPr="000750A0">
        <w:rPr>
          <w:rFonts w:ascii="Times New Roman" w:hAnsi="Times New Roman" w:cs="Times New Roman"/>
          <w:sz w:val="24"/>
          <w:szCs w:val="24"/>
        </w:rPr>
        <w:t>Романина</w:t>
      </w:r>
      <w:proofErr w:type="spellEnd"/>
      <w:r w:rsidRPr="000750A0">
        <w:rPr>
          <w:rFonts w:ascii="Times New Roman" w:hAnsi="Times New Roman" w:cs="Times New Roman"/>
          <w:sz w:val="24"/>
          <w:szCs w:val="24"/>
        </w:rPr>
        <w:t xml:space="preserve"> В.И., Павлова Н.П., Евтушенко И.В., </w:t>
      </w:r>
      <w:proofErr w:type="spellStart"/>
      <w:r w:rsidRPr="000750A0">
        <w:rPr>
          <w:rFonts w:ascii="Times New Roman" w:hAnsi="Times New Roman" w:cs="Times New Roman"/>
          <w:sz w:val="24"/>
          <w:szCs w:val="24"/>
        </w:rPr>
        <w:t>Грошенков</w:t>
      </w:r>
      <w:proofErr w:type="spellEnd"/>
      <w:r w:rsidRPr="000750A0">
        <w:rPr>
          <w:rFonts w:ascii="Times New Roman" w:hAnsi="Times New Roman" w:cs="Times New Roman"/>
          <w:sz w:val="24"/>
          <w:szCs w:val="24"/>
        </w:rPr>
        <w:t xml:space="preserve"> И.А. под редакцией Воронковой В.В.</w:t>
      </w:r>
    </w:p>
    <w:p w:rsidR="00A10D7A" w:rsidRDefault="00A10D7A" w:rsidP="00A10D7A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A6776">
        <w:rPr>
          <w:rFonts w:ascii="Times New Roman" w:hAnsi="Times New Roman"/>
          <w:color w:val="000000"/>
          <w:sz w:val="24"/>
          <w:szCs w:val="24"/>
        </w:rPr>
        <w:t>География как учебный предмет имеет большое значение для всестороннего развития учащих</w:t>
      </w:r>
      <w:r w:rsidRPr="005A6776">
        <w:rPr>
          <w:rFonts w:ascii="Times New Roman" w:hAnsi="Times New Roman"/>
          <w:color w:val="000000"/>
          <w:sz w:val="24"/>
          <w:szCs w:val="24"/>
        </w:rPr>
        <w:softHyphen/>
        <w:t>ся со сниженной мотивацией к познанию. Изучение географии на</w:t>
      </w:r>
      <w:r w:rsidRPr="005A6776">
        <w:rPr>
          <w:rFonts w:ascii="Times New Roman" w:hAnsi="Times New Roman"/>
          <w:color w:val="000000"/>
          <w:sz w:val="24"/>
          <w:szCs w:val="24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  <w:bookmarkStart w:id="0" w:name="_GoBack"/>
      <w:bookmarkEnd w:id="0"/>
    </w:p>
    <w:sectPr w:rsidR="00A1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0D7A"/>
    <w:rsid w:val="001F22ED"/>
    <w:rsid w:val="008117C9"/>
    <w:rsid w:val="00A1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9EB9C8-EC36-4F94-90CD-7561A036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10D7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3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dcterms:created xsi:type="dcterms:W3CDTF">2020-07-12T16:49:00Z</dcterms:created>
  <dcterms:modified xsi:type="dcterms:W3CDTF">2020-02-11T11:16:00Z</dcterms:modified>
</cp:coreProperties>
</file>