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64C" w:rsidRPr="00321D5E" w:rsidRDefault="0098364C" w:rsidP="0098364C">
      <w:pPr>
        <w:jc w:val="center"/>
        <w:rPr>
          <w:rFonts w:ascii="Arial" w:hAnsi="Arial" w:cs="Arial"/>
          <w:b/>
          <w:sz w:val="28"/>
          <w:szCs w:val="28"/>
        </w:rPr>
      </w:pPr>
      <w:r w:rsidRPr="00321D5E">
        <w:rPr>
          <w:rFonts w:ascii="Arial" w:hAnsi="Arial" w:cs="Arial"/>
          <w:b/>
          <w:sz w:val="28"/>
          <w:szCs w:val="28"/>
        </w:rPr>
        <w:t xml:space="preserve">Расписание внеурочной деятельности </w:t>
      </w:r>
      <w:r>
        <w:rPr>
          <w:rFonts w:ascii="Arial" w:hAnsi="Arial" w:cs="Arial"/>
          <w:b/>
          <w:sz w:val="28"/>
          <w:szCs w:val="28"/>
        </w:rPr>
        <w:t>учащихся 1,2,3,4 классов на 201</w:t>
      </w:r>
      <w:r w:rsidR="003D3CCD" w:rsidRPr="003D3CCD">
        <w:rPr>
          <w:rFonts w:ascii="Arial" w:hAnsi="Arial" w:cs="Arial"/>
          <w:b/>
          <w:sz w:val="28"/>
          <w:szCs w:val="28"/>
        </w:rPr>
        <w:t>8</w:t>
      </w:r>
      <w:r>
        <w:rPr>
          <w:rFonts w:ascii="Arial" w:hAnsi="Arial" w:cs="Arial"/>
          <w:b/>
          <w:sz w:val="28"/>
          <w:szCs w:val="28"/>
        </w:rPr>
        <w:t>-201</w:t>
      </w:r>
      <w:r w:rsidR="003D3CCD" w:rsidRPr="003D3CCD">
        <w:rPr>
          <w:rFonts w:ascii="Arial" w:hAnsi="Arial" w:cs="Arial"/>
          <w:b/>
          <w:sz w:val="28"/>
          <w:szCs w:val="28"/>
        </w:rPr>
        <w:t>9</w:t>
      </w:r>
      <w:r w:rsidRPr="00321D5E">
        <w:rPr>
          <w:rFonts w:ascii="Arial" w:hAnsi="Arial" w:cs="Arial"/>
          <w:b/>
          <w:sz w:val="28"/>
          <w:szCs w:val="28"/>
        </w:rPr>
        <w:t xml:space="preserve"> учебный год</w:t>
      </w:r>
    </w:p>
    <w:p w:rsidR="0098364C" w:rsidRPr="00AE5B58" w:rsidRDefault="0098364C" w:rsidP="0098364C">
      <w:pPr>
        <w:rPr>
          <w:rFonts w:ascii="Arial" w:hAnsi="Arial" w:cs="Arial"/>
          <w:sz w:val="28"/>
          <w:szCs w:val="28"/>
        </w:rPr>
      </w:pPr>
    </w:p>
    <w:tbl>
      <w:tblPr>
        <w:tblW w:w="16093" w:type="dxa"/>
        <w:tblInd w:w="-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1008"/>
        <w:gridCol w:w="1764"/>
        <w:gridCol w:w="6"/>
        <w:gridCol w:w="1645"/>
        <w:gridCol w:w="1756"/>
        <w:gridCol w:w="8"/>
        <w:gridCol w:w="1651"/>
        <w:gridCol w:w="1764"/>
        <w:gridCol w:w="15"/>
        <w:gridCol w:w="6"/>
        <w:gridCol w:w="1645"/>
        <w:gridCol w:w="1758"/>
        <w:gridCol w:w="6"/>
        <w:gridCol w:w="1645"/>
      </w:tblGrid>
      <w:tr w:rsidR="0098364C" w:rsidRPr="00A859FD" w:rsidTr="0065776B">
        <w:tc>
          <w:tcPr>
            <w:tcW w:w="1416" w:type="dxa"/>
            <w:vMerge w:val="restart"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59FD">
              <w:rPr>
                <w:rFonts w:ascii="Arial" w:hAnsi="Arial" w:cs="Arial"/>
                <w:b/>
                <w:sz w:val="20"/>
                <w:szCs w:val="20"/>
              </w:rPr>
              <w:t>День недели</w:t>
            </w:r>
          </w:p>
        </w:tc>
        <w:tc>
          <w:tcPr>
            <w:tcW w:w="1008" w:type="dxa"/>
            <w:vMerge w:val="restart"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59FD">
              <w:rPr>
                <w:rFonts w:ascii="Arial" w:hAnsi="Arial" w:cs="Arial"/>
                <w:b/>
                <w:sz w:val="20"/>
                <w:szCs w:val="20"/>
              </w:rPr>
              <w:t>Время</w:t>
            </w:r>
          </w:p>
          <w:p w:rsidR="0098364C" w:rsidRPr="00A859FD" w:rsidRDefault="0098364C" w:rsidP="006577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59FD">
              <w:rPr>
                <w:rFonts w:ascii="Arial" w:hAnsi="Arial" w:cs="Arial"/>
                <w:b/>
                <w:sz w:val="20"/>
                <w:szCs w:val="20"/>
              </w:rPr>
              <w:t>занятия</w:t>
            </w:r>
          </w:p>
        </w:tc>
        <w:tc>
          <w:tcPr>
            <w:tcW w:w="3415" w:type="dxa"/>
            <w:gridSpan w:val="3"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59FD">
              <w:rPr>
                <w:rFonts w:ascii="Arial" w:hAnsi="Arial" w:cs="Arial"/>
                <w:b/>
                <w:sz w:val="20"/>
                <w:szCs w:val="20"/>
              </w:rPr>
              <w:t>1 класс</w:t>
            </w:r>
          </w:p>
        </w:tc>
        <w:tc>
          <w:tcPr>
            <w:tcW w:w="3415" w:type="dxa"/>
            <w:gridSpan w:val="3"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59FD">
              <w:rPr>
                <w:rFonts w:ascii="Arial" w:hAnsi="Arial" w:cs="Arial"/>
                <w:b/>
                <w:sz w:val="20"/>
                <w:szCs w:val="20"/>
              </w:rPr>
              <w:t>2 класс</w:t>
            </w:r>
          </w:p>
        </w:tc>
        <w:tc>
          <w:tcPr>
            <w:tcW w:w="3430" w:type="dxa"/>
            <w:gridSpan w:val="4"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59FD">
              <w:rPr>
                <w:rFonts w:ascii="Arial" w:hAnsi="Arial" w:cs="Arial"/>
                <w:b/>
                <w:sz w:val="20"/>
                <w:szCs w:val="20"/>
              </w:rPr>
              <w:t>3 класс</w:t>
            </w:r>
          </w:p>
        </w:tc>
        <w:tc>
          <w:tcPr>
            <w:tcW w:w="3409" w:type="dxa"/>
            <w:gridSpan w:val="3"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59FD">
              <w:rPr>
                <w:rFonts w:ascii="Arial" w:hAnsi="Arial" w:cs="Arial"/>
                <w:b/>
                <w:sz w:val="20"/>
                <w:szCs w:val="20"/>
              </w:rPr>
              <w:t>4 класс</w:t>
            </w:r>
          </w:p>
        </w:tc>
      </w:tr>
      <w:tr w:rsidR="0098364C" w:rsidRPr="00A859FD" w:rsidTr="0065776B">
        <w:tc>
          <w:tcPr>
            <w:tcW w:w="1416" w:type="dxa"/>
            <w:vMerge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8" w:type="dxa"/>
            <w:vMerge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59FD">
              <w:rPr>
                <w:rFonts w:ascii="Arial" w:hAnsi="Arial" w:cs="Arial"/>
                <w:b/>
                <w:sz w:val="20"/>
                <w:szCs w:val="20"/>
              </w:rPr>
              <w:t>Название</w:t>
            </w:r>
          </w:p>
        </w:tc>
        <w:tc>
          <w:tcPr>
            <w:tcW w:w="1651" w:type="dxa"/>
            <w:gridSpan w:val="2"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59FD">
              <w:rPr>
                <w:rFonts w:ascii="Arial" w:hAnsi="Arial" w:cs="Arial"/>
                <w:b/>
                <w:sz w:val="20"/>
                <w:szCs w:val="20"/>
              </w:rPr>
              <w:t>Руководитель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59FD">
              <w:rPr>
                <w:rFonts w:ascii="Arial" w:hAnsi="Arial" w:cs="Arial"/>
                <w:b/>
                <w:sz w:val="20"/>
                <w:szCs w:val="20"/>
              </w:rPr>
              <w:t>Название</w:t>
            </w:r>
          </w:p>
        </w:tc>
        <w:tc>
          <w:tcPr>
            <w:tcW w:w="1651" w:type="dxa"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59FD">
              <w:rPr>
                <w:rFonts w:ascii="Arial" w:hAnsi="Arial" w:cs="Arial"/>
                <w:b/>
                <w:sz w:val="20"/>
                <w:szCs w:val="20"/>
              </w:rPr>
              <w:t>Руководитель</w:t>
            </w:r>
          </w:p>
        </w:tc>
        <w:tc>
          <w:tcPr>
            <w:tcW w:w="1779" w:type="dxa"/>
            <w:gridSpan w:val="2"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59FD">
              <w:rPr>
                <w:rFonts w:ascii="Arial" w:hAnsi="Arial" w:cs="Arial"/>
                <w:b/>
                <w:sz w:val="20"/>
                <w:szCs w:val="20"/>
              </w:rPr>
              <w:t>Название</w:t>
            </w:r>
          </w:p>
        </w:tc>
        <w:tc>
          <w:tcPr>
            <w:tcW w:w="1651" w:type="dxa"/>
            <w:gridSpan w:val="2"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59FD">
              <w:rPr>
                <w:rFonts w:ascii="Arial" w:hAnsi="Arial" w:cs="Arial"/>
                <w:b/>
                <w:sz w:val="20"/>
                <w:szCs w:val="20"/>
              </w:rPr>
              <w:t>Руководитель</w:t>
            </w:r>
          </w:p>
        </w:tc>
        <w:tc>
          <w:tcPr>
            <w:tcW w:w="1758" w:type="dxa"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59FD">
              <w:rPr>
                <w:rFonts w:ascii="Arial" w:hAnsi="Arial" w:cs="Arial"/>
                <w:b/>
                <w:sz w:val="20"/>
                <w:szCs w:val="20"/>
              </w:rPr>
              <w:t>Название</w:t>
            </w:r>
          </w:p>
        </w:tc>
        <w:tc>
          <w:tcPr>
            <w:tcW w:w="1651" w:type="dxa"/>
            <w:gridSpan w:val="2"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59FD">
              <w:rPr>
                <w:rFonts w:ascii="Arial" w:hAnsi="Arial" w:cs="Arial"/>
                <w:b/>
                <w:sz w:val="20"/>
                <w:szCs w:val="20"/>
              </w:rPr>
              <w:t>Руководитель</w:t>
            </w:r>
          </w:p>
        </w:tc>
      </w:tr>
      <w:tr w:rsidR="0098364C" w:rsidRPr="00A859FD" w:rsidTr="0065776B">
        <w:tc>
          <w:tcPr>
            <w:tcW w:w="1416" w:type="dxa"/>
            <w:vMerge w:val="restart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 w:rsidRPr="00A859FD">
              <w:rPr>
                <w:rFonts w:ascii="Arial" w:hAnsi="Arial" w:cs="Arial"/>
                <w:sz w:val="20"/>
                <w:szCs w:val="20"/>
              </w:rPr>
              <w:t>понедельник</w:t>
            </w:r>
          </w:p>
        </w:tc>
        <w:tc>
          <w:tcPr>
            <w:tcW w:w="1008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859FD">
              <w:rPr>
                <w:rFonts w:ascii="Arial" w:eastAsia="Calibri" w:hAnsi="Arial" w:cs="Arial"/>
                <w:sz w:val="20"/>
                <w:szCs w:val="20"/>
              </w:rPr>
              <w:t>13.00-13.40</w:t>
            </w:r>
          </w:p>
        </w:tc>
        <w:tc>
          <w:tcPr>
            <w:tcW w:w="3415" w:type="dxa"/>
            <w:gridSpan w:val="3"/>
            <w:shd w:val="clear" w:color="auto" w:fill="auto"/>
          </w:tcPr>
          <w:p w:rsidR="0098364C" w:rsidRPr="00A859FD" w:rsidRDefault="0098364C" w:rsidP="0065776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082592">
              <w:rPr>
                <w:rFonts w:ascii="Arial" w:hAnsi="Arial" w:cs="Arial"/>
                <w:color w:val="FF0000"/>
                <w:sz w:val="20"/>
                <w:szCs w:val="20"/>
              </w:rPr>
              <w:t>Динамическая пауза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 w:rsidRPr="00A859FD">
              <w:rPr>
                <w:rFonts w:ascii="Arial" w:hAnsi="Arial" w:cs="Arial"/>
                <w:sz w:val="20"/>
                <w:szCs w:val="20"/>
              </w:rPr>
              <w:t>Занимательная информатика</w:t>
            </w:r>
          </w:p>
        </w:tc>
        <w:tc>
          <w:tcPr>
            <w:tcW w:w="1651" w:type="dxa"/>
            <w:shd w:val="clear" w:color="auto" w:fill="auto"/>
          </w:tcPr>
          <w:p w:rsidR="0098364C" w:rsidRPr="00A859FD" w:rsidRDefault="00082592" w:rsidP="00657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Зимина Л.В</w:t>
            </w:r>
          </w:p>
        </w:tc>
        <w:tc>
          <w:tcPr>
            <w:tcW w:w="3430" w:type="dxa"/>
            <w:gridSpan w:val="4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082592">
              <w:rPr>
                <w:rFonts w:ascii="Arial" w:hAnsi="Arial" w:cs="Arial"/>
                <w:color w:val="FF0000"/>
                <w:sz w:val="20"/>
                <w:szCs w:val="20"/>
              </w:rPr>
              <w:t>Динамическая пауза</w:t>
            </w:r>
          </w:p>
        </w:tc>
        <w:tc>
          <w:tcPr>
            <w:tcW w:w="3409" w:type="dxa"/>
            <w:gridSpan w:val="3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082592">
              <w:rPr>
                <w:rFonts w:ascii="Arial" w:hAnsi="Arial" w:cs="Arial"/>
                <w:color w:val="FF0000"/>
                <w:sz w:val="20"/>
                <w:szCs w:val="20"/>
              </w:rPr>
              <w:t>Динамическая пауза</w:t>
            </w:r>
          </w:p>
        </w:tc>
      </w:tr>
      <w:tr w:rsidR="0098364C" w:rsidRPr="00A859FD" w:rsidTr="0065776B">
        <w:tc>
          <w:tcPr>
            <w:tcW w:w="1416" w:type="dxa"/>
            <w:vMerge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859FD">
              <w:rPr>
                <w:rFonts w:ascii="Arial" w:eastAsia="Calibri" w:hAnsi="Arial" w:cs="Arial"/>
                <w:sz w:val="20"/>
                <w:szCs w:val="20"/>
              </w:rPr>
              <w:t>13-50-14.30</w:t>
            </w:r>
          </w:p>
        </w:tc>
        <w:tc>
          <w:tcPr>
            <w:tcW w:w="1764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859FD">
              <w:rPr>
                <w:rFonts w:ascii="Arial" w:eastAsia="Calibri" w:hAnsi="Arial" w:cs="Arial"/>
                <w:b/>
                <w:sz w:val="20"/>
                <w:szCs w:val="20"/>
              </w:rPr>
              <w:t>Занимательная информатика</w:t>
            </w:r>
          </w:p>
        </w:tc>
        <w:tc>
          <w:tcPr>
            <w:tcW w:w="1651" w:type="dxa"/>
            <w:gridSpan w:val="2"/>
            <w:shd w:val="clear" w:color="auto" w:fill="auto"/>
          </w:tcPr>
          <w:p w:rsidR="0098364C" w:rsidRPr="00A859FD" w:rsidRDefault="0098364C" w:rsidP="0065776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b/>
                <w:sz w:val="20"/>
                <w:szCs w:val="20"/>
              </w:rPr>
              <w:t>Сирачева</w:t>
            </w:r>
            <w:proofErr w:type="spellEnd"/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А.Н.</w:t>
            </w:r>
          </w:p>
        </w:tc>
        <w:tc>
          <w:tcPr>
            <w:tcW w:w="3415" w:type="dxa"/>
            <w:gridSpan w:val="3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082592">
              <w:rPr>
                <w:rFonts w:ascii="Arial" w:hAnsi="Arial" w:cs="Arial"/>
                <w:color w:val="FF0000"/>
                <w:sz w:val="20"/>
                <w:szCs w:val="20"/>
              </w:rPr>
              <w:t>Динамическая пауза</w:t>
            </w:r>
          </w:p>
        </w:tc>
        <w:tc>
          <w:tcPr>
            <w:tcW w:w="1779" w:type="dxa"/>
            <w:gridSpan w:val="2"/>
            <w:shd w:val="clear" w:color="auto" w:fill="auto"/>
          </w:tcPr>
          <w:p w:rsidR="0098364C" w:rsidRPr="00A859FD" w:rsidRDefault="0098364C" w:rsidP="0065776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859FD">
              <w:rPr>
                <w:rFonts w:ascii="Arial" w:eastAsia="Calibri" w:hAnsi="Arial" w:cs="Arial"/>
                <w:b/>
                <w:sz w:val="20"/>
                <w:szCs w:val="20"/>
              </w:rPr>
              <w:t>Занимательная информатика</w:t>
            </w:r>
          </w:p>
        </w:tc>
        <w:tc>
          <w:tcPr>
            <w:tcW w:w="1651" w:type="dxa"/>
            <w:gridSpan w:val="2"/>
            <w:shd w:val="clear" w:color="auto" w:fill="auto"/>
          </w:tcPr>
          <w:p w:rsidR="0098364C" w:rsidRPr="00A859FD" w:rsidRDefault="00082592" w:rsidP="0065776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Зимина Л.В</w:t>
            </w:r>
          </w:p>
        </w:tc>
        <w:tc>
          <w:tcPr>
            <w:tcW w:w="1758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 w:rsidRPr="00A859FD">
              <w:rPr>
                <w:rFonts w:ascii="Arial" w:hAnsi="Arial" w:cs="Arial"/>
                <w:sz w:val="20"/>
                <w:szCs w:val="20"/>
              </w:rPr>
              <w:t>Занимательная информатика</w:t>
            </w:r>
          </w:p>
        </w:tc>
        <w:tc>
          <w:tcPr>
            <w:tcW w:w="1651" w:type="dxa"/>
            <w:gridSpan w:val="2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59FD">
              <w:rPr>
                <w:rFonts w:ascii="Arial" w:hAnsi="Arial" w:cs="Arial"/>
                <w:sz w:val="20"/>
                <w:szCs w:val="20"/>
              </w:rPr>
              <w:t>Сирачева</w:t>
            </w:r>
            <w:proofErr w:type="spellEnd"/>
            <w:r w:rsidRPr="00A859FD">
              <w:rPr>
                <w:rFonts w:ascii="Arial" w:hAnsi="Arial" w:cs="Arial"/>
                <w:sz w:val="20"/>
                <w:szCs w:val="20"/>
              </w:rPr>
              <w:t xml:space="preserve"> А.Н.</w:t>
            </w:r>
          </w:p>
        </w:tc>
      </w:tr>
      <w:tr w:rsidR="0098364C" w:rsidRPr="00A859FD" w:rsidTr="0065776B">
        <w:tc>
          <w:tcPr>
            <w:tcW w:w="1416" w:type="dxa"/>
            <w:vMerge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14.40-15.20</w:t>
            </w:r>
          </w:p>
        </w:tc>
        <w:tc>
          <w:tcPr>
            <w:tcW w:w="1764" w:type="dxa"/>
            <w:shd w:val="clear" w:color="auto" w:fill="auto"/>
          </w:tcPr>
          <w:p w:rsidR="0098364C" w:rsidRDefault="0098364C" w:rsidP="0065776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Подвижные </w:t>
            </w:r>
          </w:p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 игры</w:t>
            </w:r>
          </w:p>
        </w:tc>
        <w:tc>
          <w:tcPr>
            <w:tcW w:w="1651" w:type="dxa"/>
            <w:gridSpan w:val="2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Гурьева М.В.</w:t>
            </w:r>
          </w:p>
        </w:tc>
        <w:tc>
          <w:tcPr>
            <w:tcW w:w="1756" w:type="dxa"/>
            <w:shd w:val="clear" w:color="auto" w:fill="auto"/>
          </w:tcPr>
          <w:p w:rsidR="0098364C" w:rsidRDefault="0098364C" w:rsidP="0065776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Подвижные </w:t>
            </w:r>
          </w:p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 игры</w:t>
            </w:r>
          </w:p>
        </w:tc>
        <w:tc>
          <w:tcPr>
            <w:tcW w:w="1659" w:type="dxa"/>
            <w:gridSpan w:val="2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Гурьева М.В.</w:t>
            </w:r>
          </w:p>
        </w:tc>
        <w:tc>
          <w:tcPr>
            <w:tcW w:w="1779" w:type="dxa"/>
            <w:gridSpan w:val="2"/>
            <w:shd w:val="clear" w:color="auto" w:fill="auto"/>
          </w:tcPr>
          <w:p w:rsidR="0098364C" w:rsidRDefault="0098364C" w:rsidP="0065776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Подвижные </w:t>
            </w:r>
          </w:p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 игры</w:t>
            </w:r>
          </w:p>
        </w:tc>
        <w:tc>
          <w:tcPr>
            <w:tcW w:w="1651" w:type="dxa"/>
            <w:gridSpan w:val="2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Гурьева М.В.</w:t>
            </w:r>
          </w:p>
        </w:tc>
        <w:tc>
          <w:tcPr>
            <w:tcW w:w="1758" w:type="dxa"/>
            <w:shd w:val="clear" w:color="auto" w:fill="auto"/>
          </w:tcPr>
          <w:p w:rsidR="0098364C" w:rsidRDefault="0098364C" w:rsidP="0065776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Подвижные </w:t>
            </w:r>
          </w:p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 игры</w:t>
            </w:r>
          </w:p>
        </w:tc>
        <w:tc>
          <w:tcPr>
            <w:tcW w:w="1651" w:type="dxa"/>
            <w:gridSpan w:val="2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Гурьева М.В.</w:t>
            </w:r>
          </w:p>
        </w:tc>
      </w:tr>
      <w:tr w:rsidR="0098364C" w:rsidRPr="00A859FD" w:rsidTr="0065776B">
        <w:tc>
          <w:tcPr>
            <w:tcW w:w="1416" w:type="dxa"/>
            <w:vMerge w:val="restart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вторник</w:t>
            </w:r>
          </w:p>
        </w:tc>
        <w:tc>
          <w:tcPr>
            <w:tcW w:w="1008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  <w:gridSpan w:val="2"/>
            <w:shd w:val="clear" w:color="auto" w:fill="auto"/>
          </w:tcPr>
          <w:p w:rsidR="0098364C" w:rsidRDefault="0098364C" w:rsidP="0065776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</w:tcPr>
          <w:p w:rsidR="0098364C" w:rsidRDefault="0098364C" w:rsidP="0065776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64" w:type="dxa"/>
            <w:gridSpan w:val="2"/>
            <w:shd w:val="clear" w:color="auto" w:fill="auto"/>
          </w:tcPr>
          <w:p w:rsidR="0098364C" w:rsidRDefault="0098364C" w:rsidP="0065776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651" w:type="dxa"/>
            <w:shd w:val="clear" w:color="auto" w:fill="auto"/>
          </w:tcPr>
          <w:p w:rsidR="0098364C" w:rsidRDefault="0098364C" w:rsidP="0065776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79" w:type="dxa"/>
            <w:gridSpan w:val="2"/>
            <w:shd w:val="clear" w:color="auto" w:fill="auto"/>
          </w:tcPr>
          <w:p w:rsidR="0098364C" w:rsidRDefault="0098364C" w:rsidP="0065776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651" w:type="dxa"/>
            <w:gridSpan w:val="2"/>
            <w:shd w:val="clear" w:color="auto" w:fill="auto"/>
          </w:tcPr>
          <w:p w:rsidR="0098364C" w:rsidRDefault="0098364C" w:rsidP="0065776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98364C" w:rsidRDefault="0098364C" w:rsidP="0065776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651" w:type="dxa"/>
            <w:gridSpan w:val="2"/>
            <w:shd w:val="clear" w:color="auto" w:fill="auto"/>
          </w:tcPr>
          <w:p w:rsidR="0098364C" w:rsidRDefault="0098364C" w:rsidP="0065776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8364C" w:rsidRPr="00A859FD" w:rsidTr="0065776B">
        <w:tc>
          <w:tcPr>
            <w:tcW w:w="1416" w:type="dxa"/>
            <w:vMerge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 w:rsidRPr="00A859FD">
              <w:rPr>
                <w:rFonts w:ascii="Arial" w:hAnsi="Arial" w:cs="Arial"/>
                <w:sz w:val="20"/>
                <w:szCs w:val="20"/>
              </w:rPr>
              <w:t>13.00-13.40</w:t>
            </w:r>
          </w:p>
        </w:tc>
        <w:tc>
          <w:tcPr>
            <w:tcW w:w="3415" w:type="dxa"/>
            <w:gridSpan w:val="3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 w:rsidRPr="00082592">
              <w:rPr>
                <w:rFonts w:ascii="Arial" w:hAnsi="Arial" w:cs="Arial"/>
                <w:color w:val="FF0000"/>
                <w:sz w:val="20"/>
                <w:szCs w:val="20"/>
              </w:rPr>
              <w:t>Динамическая пауза</w:t>
            </w:r>
          </w:p>
        </w:tc>
        <w:tc>
          <w:tcPr>
            <w:tcW w:w="3415" w:type="dxa"/>
            <w:gridSpan w:val="3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082592">
              <w:rPr>
                <w:rFonts w:ascii="Arial" w:hAnsi="Arial" w:cs="Arial"/>
                <w:color w:val="FF0000"/>
                <w:sz w:val="20"/>
                <w:szCs w:val="20"/>
              </w:rPr>
              <w:t>Динамическая пауза</w:t>
            </w:r>
          </w:p>
        </w:tc>
        <w:tc>
          <w:tcPr>
            <w:tcW w:w="3430" w:type="dxa"/>
            <w:gridSpan w:val="4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 w:rsidRPr="00082592">
              <w:rPr>
                <w:rFonts w:ascii="Arial" w:hAnsi="Arial" w:cs="Arial"/>
                <w:color w:val="FF0000"/>
                <w:sz w:val="20"/>
                <w:szCs w:val="20"/>
              </w:rPr>
              <w:t>Динамическая пауза</w:t>
            </w:r>
          </w:p>
        </w:tc>
        <w:tc>
          <w:tcPr>
            <w:tcW w:w="3409" w:type="dxa"/>
            <w:gridSpan w:val="3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 w:rsidRPr="00082592">
              <w:rPr>
                <w:rFonts w:ascii="Arial" w:hAnsi="Arial" w:cs="Arial"/>
                <w:color w:val="FF0000"/>
                <w:sz w:val="20"/>
                <w:szCs w:val="20"/>
              </w:rPr>
              <w:t>Динамическая пауза</w:t>
            </w:r>
          </w:p>
        </w:tc>
      </w:tr>
      <w:tr w:rsidR="0098364C" w:rsidRPr="00A859FD" w:rsidTr="0065776B">
        <w:tc>
          <w:tcPr>
            <w:tcW w:w="1416" w:type="dxa"/>
            <w:vMerge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 w:rsidRPr="00A859FD">
              <w:rPr>
                <w:rFonts w:ascii="Arial" w:hAnsi="Arial" w:cs="Arial"/>
                <w:sz w:val="20"/>
                <w:szCs w:val="20"/>
              </w:rPr>
              <w:t>13.50-14.30</w:t>
            </w:r>
          </w:p>
        </w:tc>
        <w:tc>
          <w:tcPr>
            <w:tcW w:w="1764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Театральная студия «Золотой ключик»</w:t>
            </w:r>
          </w:p>
        </w:tc>
        <w:tc>
          <w:tcPr>
            <w:tcW w:w="1651" w:type="dxa"/>
            <w:gridSpan w:val="2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59FD">
              <w:rPr>
                <w:rFonts w:ascii="Arial" w:hAnsi="Arial" w:cs="Arial"/>
                <w:sz w:val="20"/>
                <w:szCs w:val="20"/>
              </w:rPr>
              <w:t>Сирачева</w:t>
            </w:r>
            <w:proofErr w:type="spellEnd"/>
            <w:r w:rsidRPr="00A859FD">
              <w:rPr>
                <w:rFonts w:ascii="Arial" w:hAnsi="Arial" w:cs="Arial"/>
                <w:sz w:val="20"/>
                <w:szCs w:val="20"/>
              </w:rPr>
              <w:t xml:space="preserve"> А.Н.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Танцевальный кружок «Фиеста»</w:t>
            </w:r>
          </w:p>
        </w:tc>
        <w:tc>
          <w:tcPr>
            <w:tcW w:w="1651" w:type="dxa"/>
            <w:shd w:val="clear" w:color="auto" w:fill="auto"/>
          </w:tcPr>
          <w:p w:rsidR="0098364C" w:rsidRPr="00A859FD" w:rsidRDefault="00082592" w:rsidP="00657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Зимина Л.В</w:t>
            </w:r>
          </w:p>
        </w:tc>
        <w:tc>
          <w:tcPr>
            <w:tcW w:w="1779" w:type="dxa"/>
            <w:gridSpan w:val="2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Театральная студия «Золотой ключик»</w:t>
            </w:r>
          </w:p>
        </w:tc>
        <w:tc>
          <w:tcPr>
            <w:tcW w:w="1651" w:type="dxa"/>
            <w:gridSpan w:val="2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59FD">
              <w:rPr>
                <w:rFonts w:ascii="Arial" w:hAnsi="Arial" w:cs="Arial"/>
                <w:sz w:val="20"/>
                <w:szCs w:val="20"/>
              </w:rPr>
              <w:t>Сирачева</w:t>
            </w:r>
            <w:proofErr w:type="spellEnd"/>
            <w:r w:rsidRPr="00A859FD">
              <w:rPr>
                <w:rFonts w:ascii="Arial" w:hAnsi="Arial" w:cs="Arial"/>
                <w:sz w:val="20"/>
                <w:szCs w:val="20"/>
              </w:rPr>
              <w:t xml:space="preserve"> А.Н.</w:t>
            </w:r>
          </w:p>
        </w:tc>
        <w:tc>
          <w:tcPr>
            <w:tcW w:w="1758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Танцевальный кружок «Фиеста»</w:t>
            </w:r>
          </w:p>
        </w:tc>
        <w:tc>
          <w:tcPr>
            <w:tcW w:w="1651" w:type="dxa"/>
            <w:gridSpan w:val="2"/>
            <w:shd w:val="clear" w:color="auto" w:fill="auto"/>
          </w:tcPr>
          <w:p w:rsidR="0098364C" w:rsidRPr="00A859FD" w:rsidRDefault="00082592" w:rsidP="00657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Зимина Л.В</w:t>
            </w:r>
          </w:p>
        </w:tc>
      </w:tr>
      <w:tr w:rsidR="0098364C" w:rsidRPr="00A859FD" w:rsidTr="0065776B">
        <w:tc>
          <w:tcPr>
            <w:tcW w:w="1416" w:type="dxa"/>
            <w:vMerge w:val="restart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 w:rsidRPr="00A859FD">
              <w:rPr>
                <w:rFonts w:ascii="Arial" w:hAnsi="Arial" w:cs="Arial"/>
                <w:sz w:val="20"/>
                <w:szCs w:val="20"/>
              </w:rPr>
              <w:t>среда</w:t>
            </w:r>
          </w:p>
        </w:tc>
        <w:tc>
          <w:tcPr>
            <w:tcW w:w="1008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 w:rsidRPr="00A859FD">
              <w:rPr>
                <w:rFonts w:ascii="Arial" w:hAnsi="Arial" w:cs="Arial"/>
                <w:sz w:val="20"/>
                <w:szCs w:val="20"/>
              </w:rPr>
              <w:t>12.00-12.40</w:t>
            </w:r>
          </w:p>
        </w:tc>
        <w:tc>
          <w:tcPr>
            <w:tcW w:w="3415" w:type="dxa"/>
            <w:gridSpan w:val="3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082592">
              <w:rPr>
                <w:rFonts w:ascii="Arial" w:hAnsi="Arial" w:cs="Arial"/>
                <w:b/>
                <w:color w:val="FF0000"/>
                <w:sz w:val="20"/>
                <w:szCs w:val="20"/>
              </w:rPr>
              <w:t>Динамическая пауза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4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 w:rsidRPr="00082592">
              <w:rPr>
                <w:rFonts w:ascii="Arial" w:hAnsi="Arial" w:cs="Arial"/>
                <w:b/>
                <w:color w:val="FF0000"/>
                <w:sz w:val="20"/>
                <w:szCs w:val="20"/>
              </w:rPr>
              <w:t>Динамическая пауза</w:t>
            </w:r>
          </w:p>
        </w:tc>
        <w:tc>
          <w:tcPr>
            <w:tcW w:w="1758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  <w:gridSpan w:val="2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64C" w:rsidRPr="00A859FD" w:rsidTr="0065776B">
        <w:tc>
          <w:tcPr>
            <w:tcW w:w="1416" w:type="dxa"/>
            <w:vMerge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 w:rsidRPr="00A859FD">
              <w:rPr>
                <w:rFonts w:ascii="Arial" w:hAnsi="Arial" w:cs="Arial"/>
                <w:sz w:val="20"/>
                <w:szCs w:val="20"/>
              </w:rPr>
              <w:t>13.00-13.40</w:t>
            </w:r>
          </w:p>
        </w:tc>
        <w:tc>
          <w:tcPr>
            <w:tcW w:w="1764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  <w:gridSpan w:val="2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5" w:type="dxa"/>
            <w:gridSpan w:val="3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082592">
              <w:rPr>
                <w:rFonts w:ascii="Arial" w:hAnsi="Arial" w:cs="Arial"/>
                <w:color w:val="FF0000"/>
                <w:sz w:val="20"/>
                <w:szCs w:val="20"/>
              </w:rPr>
              <w:t>Динамическая пауза</w:t>
            </w:r>
          </w:p>
        </w:tc>
        <w:tc>
          <w:tcPr>
            <w:tcW w:w="1779" w:type="dxa"/>
            <w:gridSpan w:val="2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  <w:gridSpan w:val="2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9" w:type="dxa"/>
            <w:gridSpan w:val="3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 w:rsidRPr="00082592">
              <w:rPr>
                <w:rFonts w:ascii="Arial" w:hAnsi="Arial" w:cs="Arial"/>
                <w:b/>
                <w:color w:val="FF0000"/>
                <w:sz w:val="20"/>
                <w:szCs w:val="20"/>
              </w:rPr>
              <w:t>Динамическая пауза</w:t>
            </w:r>
          </w:p>
        </w:tc>
      </w:tr>
      <w:tr w:rsidR="0098364C" w:rsidRPr="00A859FD" w:rsidTr="0065776B">
        <w:tc>
          <w:tcPr>
            <w:tcW w:w="1416" w:type="dxa"/>
            <w:vMerge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 w:rsidRPr="00A859FD">
              <w:rPr>
                <w:rFonts w:ascii="Arial" w:hAnsi="Arial" w:cs="Arial"/>
                <w:sz w:val="20"/>
                <w:szCs w:val="20"/>
              </w:rPr>
              <w:t>13.50-14.30</w:t>
            </w:r>
          </w:p>
        </w:tc>
        <w:tc>
          <w:tcPr>
            <w:tcW w:w="1764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 w:rsidRPr="00A859FD">
              <w:rPr>
                <w:rFonts w:ascii="Arial" w:eastAsia="Calibri" w:hAnsi="Arial" w:cs="Arial"/>
                <w:b/>
                <w:sz w:val="20"/>
                <w:szCs w:val="20"/>
              </w:rPr>
              <w:t>Занимательная информатика</w:t>
            </w:r>
          </w:p>
        </w:tc>
        <w:tc>
          <w:tcPr>
            <w:tcW w:w="1651" w:type="dxa"/>
            <w:gridSpan w:val="2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b/>
                <w:sz w:val="20"/>
                <w:szCs w:val="20"/>
              </w:rPr>
              <w:t>Сирачева</w:t>
            </w:r>
            <w:proofErr w:type="spellEnd"/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А.Н.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 w:rsidRPr="00A859FD">
              <w:rPr>
                <w:rFonts w:ascii="Arial" w:eastAsia="Calibri" w:hAnsi="Arial" w:cs="Arial"/>
                <w:b/>
                <w:sz w:val="20"/>
                <w:szCs w:val="20"/>
              </w:rPr>
              <w:t>Занимательная информатика</w:t>
            </w:r>
          </w:p>
        </w:tc>
        <w:tc>
          <w:tcPr>
            <w:tcW w:w="1651" w:type="dxa"/>
            <w:shd w:val="clear" w:color="auto" w:fill="auto"/>
          </w:tcPr>
          <w:p w:rsidR="0098364C" w:rsidRPr="00A859FD" w:rsidRDefault="00082592" w:rsidP="00657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Зимина Л.В</w:t>
            </w:r>
          </w:p>
        </w:tc>
        <w:tc>
          <w:tcPr>
            <w:tcW w:w="1764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859FD">
              <w:rPr>
                <w:rFonts w:ascii="Arial" w:eastAsia="Calibri" w:hAnsi="Arial" w:cs="Arial"/>
                <w:b/>
                <w:sz w:val="20"/>
                <w:szCs w:val="20"/>
              </w:rPr>
              <w:t>Занимательная информатика</w:t>
            </w:r>
          </w:p>
        </w:tc>
        <w:tc>
          <w:tcPr>
            <w:tcW w:w="1666" w:type="dxa"/>
            <w:gridSpan w:val="3"/>
            <w:shd w:val="clear" w:color="auto" w:fill="auto"/>
          </w:tcPr>
          <w:p w:rsidR="0098364C" w:rsidRPr="00A859FD" w:rsidRDefault="0098364C" w:rsidP="0065776B">
            <w:pPr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b/>
                <w:sz w:val="20"/>
                <w:szCs w:val="20"/>
              </w:rPr>
              <w:t>Сирачева</w:t>
            </w:r>
            <w:proofErr w:type="spellEnd"/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А.Н.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A859FD">
              <w:rPr>
                <w:rFonts w:ascii="Arial" w:eastAsia="Calibri" w:hAnsi="Arial" w:cs="Arial"/>
                <w:b/>
                <w:sz w:val="20"/>
                <w:szCs w:val="20"/>
              </w:rPr>
              <w:t>Занимательная информатика</w:t>
            </w:r>
          </w:p>
        </w:tc>
        <w:tc>
          <w:tcPr>
            <w:tcW w:w="1645" w:type="dxa"/>
            <w:shd w:val="clear" w:color="auto" w:fill="auto"/>
          </w:tcPr>
          <w:p w:rsidR="0098364C" w:rsidRPr="00A859FD" w:rsidRDefault="00082592" w:rsidP="0065776B">
            <w:pPr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Зимина Л.В</w:t>
            </w:r>
          </w:p>
        </w:tc>
      </w:tr>
      <w:tr w:rsidR="0098364C" w:rsidRPr="00A859FD" w:rsidTr="0065776B">
        <w:tc>
          <w:tcPr>
            <w:tcW w:w="1416" w:type="dxa"/>
            <w:vMerge w:val="restart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 w:rsidRPr="00A859FD">
              <w:rPr>
                <w:rFonts w:ascii="Arial" w:hAnsi="Arial" w:cs="Arial"/>
                <w:sz w:val="20"/>
                <w:szCs w:val="20"/>
              </w:rPr>
              <w:t>четверг</w:t>
            </w:r>
          </w:p>
        </w:tc>
        <w:tc>
          <w:tcPr>
            <w:tcW w:w="1008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 w:rsidRPr="00A859FD">
              <w:rPr>
                <w:rFonts w:ascii="Arial" w:hAnsi="Arial" w:cs="Arial"/>
                <w:sz w:val="20"/>
                <w:szCs w:val="20"/>
              </w:rPr>
              <w:t>13.00-13.40</w:t>
            </w:r>
          </w:p>
        </w:tc>
        <w:tc>
          <w:tcPr>
            <w:tcW w:w="3415" w:type="dxa"/>
            <w:gridSpan w:val="3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082592">
              <w:rPr>
                <w:rFonts w:ascii="Arial" w:hAnsi="Arial" w:cs="Arial"/>
                <w:b/>
                <w:color w:val="FF0000"/>
                <w:sz w:val="20"/>
                <w:szCs w:val="20"/>
              </w:rPr>
              <w:t>Динамическая пауза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4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 w:rsidRPr="00082592">
              <w:rPr>
                <w:rFonts w:ascii="Arial" w:hAnsi="Arial" w:cs="Arial"/>
                <w:b/>
                <w:color w:val="FF0000"/>
                <w:sz w:val="20"/>
                <w:szCs w:val="20"/>
              </w:rPr>
              <w:t>Динамическая пауза</w:t>
            </w:r>
          </w:p>
        </w:tc>
        <w:tc>
          <w:tcPr>
            <w:tcW w:w="1758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  <w:gridSpan w:val="2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64C" w:rsidRPr="00A859FD" w:rsidTr="0065776B">
        <w:tc>
          <w:tcPr>
            <w:tcW w:w="1416" w:type="dxa"/>
            <w:vMerge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 w:rsidRPr="00A859FD">
              <w:rPr>
                <w:rFonts w:ascii="Arial" w:hAnsi="Arial" w:cs="Arial"/>
                <w:sz w:val="20"/>
                <w:szCs w:val="20"/>
              </w:rPr>
              <w:t>13.50-14.30</w:t>
            </w:r>
          </w:p>
        </w:tc>
        <w:tc>
          <w:tcPr>
            <w:tcW w:w="1764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Хоровой кружок «Веснушки»</w:t>
            </w:r>
          </w:p>
        </w:tc>
        <w:tc>
          <w:tcPr>
            <w:tcW w:w="1651" w:type="dxa"/>
            <w:gridSpan w:val="2"/>
            <w:shd w:val="clear" w:color="auto" w:fill="auto"/>
          </w:tcPr>
          <w:p w:rsidR="0098364C" w:rsidRPr="00A859FD" w:rsidRDefault="0098364C" w:rsidP="0065776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b/>
                <w:sz w:val="20"/>
                <w:szCs w:val="20"/>
              </w:rPr>
              <w:t>Сирачева</w:t>
            </w:r>
            <w:proofErr w:type="spellEnd"/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А.Н</w:t>
            </w:r>
          </w:p>
        </w:tc>
        <w:tc>
          <w:tcPr>
            <w:tcW w:w="3415" w:type="dxa"/>
            <w:gridSpan w:val="3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 w:rsidRPr="00082592">
              <w:rPr>
                <w:rFonts w:ascii="Arial" w:hAnsi="Arial" w:cs="Arial"/>
                <w:b/>
                <w:color w:val="FF0000"/>
                <w:sz w:val="20"/>
                <w:szCs w:val="20"/>
              </w:rPr>
              <w:t>Динамическая пауза</w:t>
            </w:r>
          </w:p>
        </w:tc>
        <w:tc>
          <w:tcPr>
            <w:tcW w:w="1785" w:type="dxa"/>
            <w:gridSpan w:val="3"/>
            <w:shd w:val="clear" w:color="auto" w:fill="auto"/>
          </w:tcPr>
          <w:p w:rsidR="0098364C" w:rsidRPr="00A859FD" w:rsidRDefault="0098364C" w:rsidP="0065776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Хоровой кружок «Веснушки»</w:t>
            </w:r>
          </w:p>
        </w:tc>
        <w:tc>
          <w:tcPr>
            <w:tcW w:w="1645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b/>
                <w:sz w:val="20"/>
                <w:szCs w:val="20"/>
              </w:rPr>
              <w:t>Сирачева</w:t>
            </w:r>
            <w:proofErr w:type="spellEnd"/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А.Н</w:t>
            </w:r>
          </w:p>
        </w:tc>
        <w:tc>
          <w:tcPr>
            <w:tcW w:w="3409" w:type="dxa"/>
            <w:gridSpan w:val="3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 w:rsidRPr="00082592">
              <w:rPr>
                <w:rFonts w:ascii="Arial" w:hAnsi="Arial" w:cs="Arial"/>
                <w:b/>
                <w:color w:val="FF0000"/>
                <w:sz w:val="20"/>
                <w:szCs w:val="20"/>
              </w:rPr>
              <w:t>Динамическая пауза</w:t>
            </w:r>
          </w:p>
        </w:tc>
      </w:tr>
      <w:tr w:rsidR="0098364C" w:rsidRPr="00A859FD" w:rsidTr="0065776B">
        <w:tc>
          <w:tcPr>
            <w:tcW w:w="1416" w:type="dxa"/>
            <w:vMerge w:val="restart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 w:rsidRPr="00A859FD">
              <w:rPr>
                <w:rFonts w:ascii="Arial" w:hAnsi="Arial" w:cs="Arial"/>
                <w:sz w:val="20"/>
                <w:szCs w:val="20"/>
              </w:rPr>
              <w:t>пятница</w:t>
            </w:r>
          </w:p>
        </w:tc>
        <w:tc>
          <w:tcPr>
            <w:tcW w:w="1008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 w:rsidRPr="00A859FD">
              <w:rPr>
                <w:rFonts w:ascii="Arial" w:hAnsi="Arial" w:cs="Arial"/>
                <w:sz w:val="20"/>
                <w:szCs w:val="20"/>
              </w:rPr>
              <w:t>12.00-12.40</w:t>
            </w:r>
          </w:p>
        </w:tc>
        <w:tc>
          <w:tcPr>
            <w:tcW w:w="3415" w:type="dxa"/>
            <w:gridSpan w:val="3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082592">
              <w:rPr>
                <w:rFonts w:ascii="Arial" w:hAnsi="Arial" w:cs="Arial"/>
                <w:color w:val="FF0000"/>
                <w:sz w:val="20"/>
                <w:szCs w:val="20"/>
              </w:rPr>
              <w:t>Динамическая пауза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9" w:type="dxa"/>
            <w:gridSpan w:val="2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  <w:gridSpan w:val="2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  <w:gridSpan w:val="2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64C" w:rsidRPr="00A859FD" w:rsidTr="0065776B">
        <w:tc>
          <w:tcPr>
            <w:tcW w:w="1416" w:type="dxa"/>
            <w:vMerge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 w:rsidRPr="00A859FD">
              <w:rPr>
                <w:rFonts w:ascii="Arial" w:hAnsi="Arial" w:cs="Arial"/>
                <w:sz w:val="20"/>
                <w:szCs w:val="20"/>
              </w:rPr>
              <w:t>13.00-13.40</w:t>
            </w:r>
          </w:p>
        </w:tc>
        <w:tc>
          <w:tcPr>
            <w:tcW w:w="1764" w:type="dxa"/>
            <w:shd w:val="clear" w:color="auto" w:fill="auto"/>
          </w:tcPr>
          <w:p w:rsidR="0098364C" w:rsidRDefault="0098364C" w:rsidP="0065776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Подвижные </w:t>
            </w:r>
          </w:p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 игры</w:t>
            </w:r>
          </w:p>
        </w:tc>
        <w:tc>
          <w:tcPr>
            <w:tcW w:w="1651" w:type="dxa"/>
            <w:gridSpan w:val="2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 w:rsidRPr="00A859FD">
              <w:rPr>
                <w:rFonts w:ascii="Arial" w:hAnsi="Arial" w:cs="Arial"/>
                <w:sz w:val="20"/>
                <w:szCs w:val="20"/>
              </w:rPr>
              <w:t>Гурьева М.В.</w:t>
            </w:r>
          </w:p>
        </w:tc>
        <w:tc>
          <w:tcPr>
            <w:tcW w:w="3415" w:type="dxa"/>
            <w:gridSpan w:val="3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082592">
              <w:rPr>
                <w:rFonts w:ascii="Arial" w:hAnsi="Arial" w:cs="Arial"/>
                <w:b/>
                <w:color w:val="FF0000"/>
                <w:sz w:val="20"/>
                <w:szCs w:val="20"/>
              </w:rPr>
              <w:t>Динамическая пауза</w:t>
            </w:r>
          </w:p>
        </w:tc>
        <w:tc>
          <w:tcPr>
            <w:tcW w:w="3430" w:type="dxa"/>
            <w:gridSpan w:val="4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082592">
              <w:rPr>
                <w:rFonts w:ascii="Arial" w:hAnsi="Arial" w:cs="Arial"/>
                <w:b/>
                <w:color w:val="FF0000"/>
                <w:sz w:val="20"/>
                <w:szCs w:val="20"/>
              </w:rPr>
              <w:t>Динамическая пауза</w:t>
            </w:r>
          </w:p>
        </w:tc>
        <w:tc>
          <w:tcPr>
            <w:tcW w:w="3409" w:type="dxa"/>
            <w:gridSpan w:val="3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082592">
              <w:rPr>
                <w:rFonts w:ascii="Arial" w:hAnsi="Arial" w:cs="Arial"/>
                <w:b/>
                <w:color w:val="FF0000"/>
                <w:sz w:val="20"/>
                <w:szCs w:val="20"/>
              </w:rPr>
              <w:t>Динамическая пауза</w:t>
            </w:r>
          </w:p>
        </w:tc>
      </w:tr>
      <w:tr w:rsidR="0098364C" w:rsidRPr="00A859FD" w:rsidTr="0065776B">
        <w:tc>
          <w:tcPr>
            <w:tcW w:w="1416" w:type="dxa"/>
            <w:vMerge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 w:rsidRPr="00A859FD">
              <w:rPr>
                <w:rFonts w:ascii="Arial" w:hAnsi="Arial" w:cs="Arial"/>
                <w:sz w:val="20"/>
                <w:szCs w:val="20"/>
              </w:rPr>
              <w:t>13.50-14.30</w:t>
            </w:r>
          </w:p>
        </w:tc>
        <w:tc>
          <w:tcPr>
            <w:tcW w:w="1764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  <w:gridSpan w:val="2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4" w:type="dxa"/>
            <w:gridSpan w:val="2"/>
            <w:shd w:val="clear" w:color="auto" w:fill="auto"/>
          </w:tcPr>
          <w:p w:rsidR="0098364C" w:rsidRDefault="0098364C" w:rsidP="0065776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Подвижные </w:t>
            </w:r>
          </w:p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 игры</w:t>
            </w:r>
          </w:p>
        </w:tc>
        <w:tc>
          <w:tcPr>
            <w:tcW w:w="1651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 w:rsidRPr="00A859FD">
              <w:rPr>
                <w:rFonts w:ascii="Arial" w:hAnsi="Arial" w:cs="Arial"/>
                <w:sz w:val="20"/>
                <w:szCs w:val="20"/>
              </w:rPr>
              <w:t>Гурьева М.В.</w:t>
            </w:r>
          </w:p>
        </w:tc>
        <w:tc>
          <w:tcPr>
            <w:tcW w:w="1779" w:type="dxa"/>
            <w:gridSpan w:val="2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 w:rsidRPr="00A859FD">
              <w:rPr>
                <w:rFonts w:ascii="Arial" w:hAnsi="Arial" w:cs="Arial"/>
                <w:sz w:val="20"/>
                <w:szCs w:val="20"/>
              </w:rPr>
              <w:t>К истокам духовности</w:t>
            </w:r>
          </w:p>
        </w:tc>
        <w:tc>
          <w:tcPr>
            <w:tcW w:w="1651" w:type="dxa"/>
            <w:gridSpan w:val="2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 w:rsidRPr="00A859FD">
              <w:rPr>
                <w:rFonts w:ascii="Arial" w:hAnsi="Arial" w:cs="Arial"/>
                <w:sz w:val="20"/>
                <w:szCs w:val="20"/>
              </w:rPr>
              <w:t>Павлова Е.Н.</w:t>
            </w:r>
          </w:p>
        </w:tc>
        <w:tc>
          <w:tcPr>
            <w:tcW w:w="1758" w:type="dxa"/>
            <w:shd w:val="clear" w:color="auto" w:fill="auto"/>
          </w:tcPr>
          <w:p w:rsidR="0098364C" w:rsidRDefault="0098364C" w:rsidP="0065776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Подвижные </w:t>
            </w:r>
          </w:p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 игры</w:t>
            </w:r>
          </w:p>
        </w:tc>
        <w:tc>
          <w:tcPr>
            <w:tcW w:w="1651" w:type="dxa"/>
            <w:gridSpan w:val="2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 w:rsidRPr="00A859FD">
              <w:rPr>
                <w:rFonts w:ascii="Arial" w:hAnsi="Arial" w:cs="Arial"/>
                <w:sz w:val="20"/>
                <w:szCs w:val="20"/>
              </w:rPr>
              <w:t>Гурьева М.В.</w:t>
            </w:r>
          </w:p>
        </w:tc>
      </w:tr>
      <w:tr w:rsidR="0098364C" w:rsidRPr="00A859FD" w:rsidTr="0065776B">
        <w:tc>
          <w:tcPr>
            <w:tcW w:w="1416" w:type="dxa"/>
            <w:vMerge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 w:rsidRPr="00A859FD">
              <w:rPr>
                <w:rFonts w:ascii="Arial" w:hAnsi="Arial" w:cs="Arial"/>
                <w:sz w:val="20"/>
                <w:szCs w:val="20"/>
              </w:rPr>
              <w:t>14.40-15.20</w:t>
            </w:r>
          </w:p>
        </w:tc>
        <w:tc>
          <w:tcPr>
            <w:tcW w:w="1764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  <w:gridSpan w:val="2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4" w:type="dxa"/>
            <w:gridSpan w:val="2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9" w:type="dxa"/>
            <w:gridSpan w:val="2"/>
            <w:shd w:val="clear" w:color="auto" w:fill="auto"/>
          </w:tcPr>
          <w:p w:rsidR="0098364C" w:rsidRDefault="0098364C" w:rsidP="0065776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Подвижные </w:t>
            </w:r>
          </w:p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 игры</w:t>
            </w:r>
          </w:p>
        </w:tc>
        <w:tc>
          <w:tcPr>
            <w:tcW w:w="1651" w:type="dxa"/>
            <w:gridSpan w:val="2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 w:rsidRPr="00A859FD">
              <w:rPr>
                <w:rFonts w:ascii="Arial" w:hAnsi="Arial" w:cs="Arial"/>
                <w:sz w:val="20"/>
                <w:szCs w:val="20"/>
              </w:rPr>
              <w:t>Гурьева М.В.</w:t>
            </w:r>
          </w:p>
        </w:tc>
        <w:tc>
          <w:tcPr>
            <w:tcW w:w="1758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  <w:gridSpan w:val="2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8364C" w:rsidRDefault="0098364C" w:rsidP="0098364C">
      <w:pPr>
        <w:jc w:val="center"/>
        <w:rPr>
          <w:rFonts w:ascii="Arial" w:hAnsi="Arial" w:cs="Arial"/>
          <w:sz w:val="28"/>
          <w:szCs w:val="28"/>
        </w:rPr>
      </w:pPr>
    </w:p>
    <w:p w:rsidR="0098364C" w:rsidRDefault="0098364C" w:rsidP="0098364C">
      <w:pPr>
        <w:jc w:val="center"/>
        <w:rPr>
          <w:rFonts w:ascii="Arial" w:hAnsi="Arial" w:cs="Arial"/>
          <w:sz w:val="28"/>
          <w:szCs w:val="28"/>
        </w:rPr>
      </w:pPr>
    </w:p>
    <w:p w:rsidR="0098364C" w:rsidRDefault="0098364C" w:rsidP="0098364C">
      <w:pPr>
        <w:jc w:val="center"/>
        <w:rPr>
          <w:rFonts w:ascii="Arial" w:hAnsi="Arial" w:cs="Arial"/>
          <w:sz w:val="28"/>
          <w:szCs w:val="28"/>
        </w:rPr>
      </w:pPr>
    </w:p>
    <w:p w:rsidR="0098364C" w:rsidRPr="00A859FD" w:rsidRDefault="0098364C" w:rsidP="0098364C">
      <w:pPr>
        <w:jc w:val="center"/>
        <w:rPr>
          <w:rFonts w:ascii="Arial" w:hAnsi="Arial" w:cs="Arial"/>
          <w:b/>
          <w:sz w:val="28"/>
          <w:szCs w:val="28"/>
        </w:rPr>
      </w:pPr>
      <w:r w:rsidRPr="00A859FD">
        <w:rPr>
          <w:rFonts w:ascii="Arial" w:hAnsi="Arial" w:cs="Arial"/>
          <w:b/>
          <w:sz w:val="28"/>
          <w:szCs w:val="28"/>
        </w:rPr>
        <w:t>Расписание внеурочной деятельности учащихся 5,6</w:t>
      </w:r>
      <w:r>
        <w:rPr>
          <w:rFonts w:ascii="Arial" w:hAnsi="Arial" w:cs="Arial"/>
          <w:b/>
          <w:sz w:val="28"/>
          <w:szCs w:val="28"/>
        </w:rPr>
        <w:t>,7</w:t>
      </w:r>
      <w:r w:rsidR="00082592">
        <w:rPr>
          <w:rFonts w:ascii="Arial" w:hAnsi="Arial" w:cs="Arial"/>
          <w:b/>
          <w:sz w:val="28"/>
          <w:szCs w:val="28"/>
        </w:rPr>
        <w:t>,8</w:t>
      </w:r>
      <w:r>
        <w:rPr>
          <w:rFonts w:ascii="Arial" w:hAnsi="Arial" w:cs="Arial"/>
          <w:b/>
          <w:sz w:val="28"/>
          <w:szCs w:val="28"/>
        </w:rPr>
        <w:t xml:space="preserve"> классов на 201</w:t>
      </w:r>
      <w:r w:rsidR="003D3CCD" w:rsidRPr="003D3CCD">
        <w:rPr>
          <w:rFonts w:ascii="Arial" w:hAnsi="Arial" w:cs="Arial"/>
          <w:b/>
          <w:sz w:val="28"/>
          <w:szCs w:val="28"/>
        </w:rPr>
        <w:t>8</w:t>
      </w:r>
      <w:r>
        <w:rPr>
          <w:rFonts w:ascii="Arial" w:hAnsi="Arial" w:cs="Arial"/>
          <w:b/>
          <w:sz w:val="28"/>
          <w:szCs w:val="28"/>
        </w:rPr>
        <w:t>-201</w:t>
      </w:r>
      <w:r w:rsidR="003D3CCD" w:rsidRPr="003D3CCD">
        <w:rPr>
          <w:rFonts w:ascii="Arial" w:hAnsi="Arial" w:cs="Arial"/>
          <w:b/>
          <w:sz w:val="28"/>
          <w:szCs w:val="28"/>
        </w:rPr>
        <w:t>9</w:t>
      </w:r>
      <w:r w:rsidRPr="00A859FD">
        <w:rPr>
          <w:rFonts w:ascii="Arial" w:hAnsi="Arial" w:cs="Arial"/>
          <w:b/>
          <w:sz w:val="28"/>
          <w:szCs w:val="28"/>
        </w:rPr>
        <w:t xml:space="preserve"> учебный год</w:t>
      </w:r>
    </w:p>
    <w:p w:rsidR="0098364C" w:rsidRPr="00AE5B58" w:rsidRDefault="0098364C" w:rsidP="0098364C">
      <w:pPr>
        <w:rPr>
          <w:rFonts w:ascii="Arial" w:hAnsi="Arial" w:cs="Arial"/>
          <w:sz w:val="28"/>
          <w:szCs w:val="28"/>
        </w:rPr>
      </w:pPr>
    </w:p>
    <w:p w:rsidR="0098364C" w:rsidRPr="00AE5B58" w:rsidRDefault="0098364C" w:rsidP="0098364C">
      <w:pPr>
        <w:rPr>
          <w:rFonts w:ascii="Arial" w:hAnsi="Arial" w:cs="Arial"/>
          <w:sz w:val="28"/>
          <w:szCs w:val="28"/>
        </w:rPr>
      </w:pPr>
    </w:p>
    <w:p w:rsidR="0098364C" w:rsidRPr="00AE5B58" w:rsidRDefault="0098364C" w:rsidP="0098364C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8"/>
        <w:gridCol w:w="832"/>
        <w:gridCol w:w="1951"/>
        <w:gridCol w:w="1577"/>
        <w:gridCol w:w="1374"/>
        <w:gridCol w:w="1577"/>
        <w:gridCol w:w="1353"/>
        <w:gridCol w:w="1577"/>
        <w:gridCol w:w="1274"/>
        <w:gridCol w:w="1577"/>
      </w:tblGrid>
      <w:tr w:rsidR="00082592" w:rsidRPr="00A859FD" w:rsidTr="00A11638">
        <w:tc>
          <w:tcPr>
            <w:tcW w:w="1687" w:type="dxa"/>
            <w:vMerge w:val="restart"/>
            <w:shd w:val="clear" w:color="auto" w:fill="auto"/>
          </w:tcPr>
          <w:p w:rsidR="00082592" w:rsidRPr="00A859FD" w:rsidRDefault="00082592" w:rsidP="006577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59FD">
              <w:rPr>
                <w:rFonts w:ascii="Arial" w:hAnsi="Arial" w:cs="Arial"/>
                <w:b/>
                <w:sz w:val="22"/>
                <w:szCs w:val="22"/>
              </w:rPr>
              <w:t>День недели</w:t>
            </w:r>
          </w:p>
        </w:tc>
        <w:tc>
          <w:tcPr>
            <w:tcW w:w="996" w:type="dxa"/>
            <w:vMerge w:val="restart"/>
            <w:shd w:val="clear" w:color="auto" w:fill="auto"/>
          </w:tcPr>
          <w:p w:rsidR="00082592" w:rsidRPr="00A859FD" w:rsidRDefault="00082592" w:rsidP="006577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59FD">
              <w:rPr>
                <w:rFonts w:ascii="Arial" w:hAnsi="Arial" w:cs="Arial"/>
                <w:b/>
                <w:sz w:val="22"/>
                <w:szCs w:val="22"/>
              </w:rPr>
              <w:t>Время</w:t>
            </w:r>
          </w:p>
        </w:tc>
        <w:tc>
          <w:tcPr>
            <w:tcW w:w="4036" w:type="dxa"/>
            <w:gridSpan w:val="2"/>
            <w:shd w:val="clear" w:color="auto" w:fill="auto"/>
          </w:tcPr>
          <w:p w:rsidR="00082592" w:rsidRPr="00A859FD" w:rsidRDefault="00082592" w:rsidP="006577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59FD">
              <w:rPr>
                <w:rFonts w:ascii="Arial" w:hAnsi="Arial" w:cs="Arial"/>
                <w:b/>
                <w:sz w:val="22"/>
                <w:szCs w:val="22"/>
              </w:rPr>
              <w:t>5 класс</w:t>
            </w:r>
          </w:p>
        </w:tc>
        <w:tc>
          <w:tcPr>
            <w:tcW w:w="3400" w:type="dxa"/>
            <w:gridSpan w:val="2"/>
            <w:shd w:val="clear" w:color="auto" w:fill="auto"/>
          </w:tcPr>
          <w:p w:rsidR="00082592" w:rsidRPr="00A859FD" w:rsidRDefault="00082592" w:rsidP="006577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59FD">
              <w:rPr>
                <w:rFonts w:ascii="Arial" w:hAnsi="Arial" w:cs="Arial"/>
                <w:b/>
                <w:sz w:val="22"/>
                <w:szCs w:val="22"/>
              </w:rPr>
              <w:t>6 класс</w:t>
            </w:r>
          </w:p>
        </w:tc>
        <w:tc>
          <w:tcPr>
            <w:tcW w:w="3357" w:type="dxa"/>
            <w:gridSpan w:val="2"/>
            <w:shd w:val="clear" w:color="auto" w:fill="auto"/>
          </w:tcPr>
          <w:p w:rsidR="00082592" w:rsidRPr="00A859FD" w:rsidRDefault="00082592" w:rsidP="006577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7класс</w:t>
            </w:r>
          </w:p>
        </w:tc>
        <w:tc>
          <w:tcPr>
            <w:tcW w:w="1084" w:type="dxa"/>
            <w:gridSpan w:val="2"/>
          </w:tcPr>
          <w:p w:rsidR="00082592" w:rsidRDefault="00082592" w:rsidP="006577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 класс</w:t>
            </w:r>
          </w:p>
        </w:tc>
      </w:tr>
      <w:tr w:rsidR="00082592" w:rsidRPr="00A859FD" w:rsidTr="00082592">
        <w:tc>
          <w:tcPr>
            <w:tcW w:w="1687" w:type="dxa"/>
            <w:vMerge/>
            <w:shd w:val="clear" w:color="auto" w:fill="auto"/>
          </w:tcPr>
          <w:p w:rsidR="00082592" w:rsidRPr="00A859FD" w:rsidRDefault="00082592" w:rsidP="006577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082592" w:rsidRPr="00A859FD" w:rsidRDefault="00082592" w:rsidP="006577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49" w:type="dxa"/>
            <w:shd w:val="clear" w:color="auto" w:fill="auto"/>
          </w:tcPr>
          <w:p w:rsidR="00082592" w:rsidRPr="00A859FD" w:rsidRDefault="00082592" w:rsidP="006577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59FD">
              <w:rPr>
                <w:rFonts w:ascii="Arial" w:hAnsi="Arial" w:cs="Arial"/>
                <w:b/>
                <w:sz w:val="22"/>
                <w:szCs w:val="22"/>
              </w:rPr>
              <w:t>Название</w:t>
            </w:r>
          </w:p>
          <w:p w:rsidR="00082592" w:rsidRPr="00A859FD" w:rsidRDefault="00082592" w:rsidP="006577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87" w:type="dxa"/>
            <w:shd w:val="clear" w:color="auto" w:fill="auto"/>
          </w:tcPr>
          <w:p w:rsidR="00082592" w:rsidRPr="00A859FD" w:rsidRDefault="00082592" w:rsidP="006577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59FD">
              <w:rPr>
                <w:rFonts w:ascii="Arial" w:hAnsi="Arial" w:cs="Arial"/>
                <w:b/>
                <w:sz w:val="22"/>
                <w:szCs w:val="22"/>
              </w:rPr>
              <w:t>Руководитель</w:t>
            </w:r>
          </w:p>
        </w:tc>
        <w:tc>
          <w:tcPr>
            <w:tcW w:w="1614" w:type="dxa"/>
            <w:shd w:val="clear" w:color="auto" w:fill="auto"/>
          </w:tcPr>
          <w:p w:rsidR="00082592" w:rsidRPr="00A859FD" w:rsidRDefault="00082592" w:rsidP="006577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59FD">
              <w:rPr>
                <w:rFonts w:ascii="Arial" w:hAnsi="Arial" w:cs="Arial"/>
                <w:b/>
                <w:sz w:val="22"/>
                <w:szCs w:val="22"/>
              </w:rPr>
              <w:t>Название</w:t>
            </w:r>
          </w:p>
          <w:p w:rsidR="00082592" w:rsidRPr="00A859FD" w:rsidRDefault="00082592" w:rsidP="006577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86" w:type="dxa"/>
            <w:shd w:val="clear" w:color="auto" w:fill="auto"/>
          </w:tcPr>
          <w:p w:rsidR="00082592" w:rsidRPr="00A859FD" w:rsidRDefault="00082592" w:rsidP="0065776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59FD">
              <w:rPr>
                <w:rFonts w:ascii="Arial" w:hAnsi="Arial" w:cs="Arial"/>
                <w:b/>
                <w:sz w:val="22"/>
                <w:szCs w:val="22"/>
              </w:rPr>
              <w:t>Руководитель</w:t>
            </w:r>
          </w:p>
        </w:tc>
        <w:tc>
          <w:tcPr>
            <w:tcW w:w="1577" w:type="dxa"/>
            <w:shd w:val="clear" w:color="auto" w:fill="auto"/>
          </w:tcPr>
          <w:p w:rsidR="00082592" w:rsidRPr="00A859FD" w:rsidRDefault="00082592" w:rsidP="006577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59FD">
              <w:rPr>
                <w:rFonts w:ascii="Arial" w:hAnsi="Arial" w:cs="Arial"/>
                <w:b/>
                <w:sz w:val="22"/>
                <w:szCs w:val="22"/>
              </w:rPr>
              <w:t>Название</w:t>
            </w:r>
          </w:p>
          <w:p w:rsidR="00082592" w:rsidRPr="00A859FD" w:rsidRDefault="00082592" w:rsidP="0065776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80" w:type="dxa"/>
            <w:shd w:val="clear" w:color="auto" w:fill="auto"/>
          </w:tcPr>
          <w:p w:rsidR="00082592" w:rsidRPr="00A859FD" w:rsidRDefault="00082592" w:rsidP="0065776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59FD">
              <w:rPr>
                <w:rFonts w:ascii="Arial" w:hAnsi="Arial" w:cs="Arial"/>
                <w:b/>
                <w:sz w:val="22"/>
                <w:szCs w:val="22"/>
              </w:rPr>
              <w:t>Руководитель</w:t>
            </w:r>
          </w:p>
        </w:tc>
        <w:tc>
          <w:tcPr>
            <w:tcW w:w="542" w:type="dxa"/>
          </w:tcPr>
          <w:p w:rsidR="00082592" w:rsidRPr="00A859FD" w:rsidRDefault="00082592" w:rsidP="0065776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Название</w:t>
            </w:r>
          </w:p>
        </w:tc>
        <w:tc>
          <w:tcPr>
            <w:tcW w:w="542" w:type="dxa"/>
          </w:tcPr>
          <w:p w:rsidR="00082592" w:rsidRPr="00A859FD" w:rsidRDefault="00082592" w:rsidP="0065776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Руководитель</w:t>
            </w:r>
          </w:p>
        </w:tc>
      </w:tr>
      <w:tr w:rsidR="00082592" w:rsidRPr="00A859FD" w:rsidTr="00082592">
        <w:tc>
          <w:tcPr>
            <w:tcW w:w="1687" w:type="dxa"/>
            <w:vMerge w:val="restart"/>
            <w:shd w:val="clear" w:color="auto" w:fill="auto"/>
          </w:tcPr>
          <w:p w:rsidR="00082592" w:rsidRPr="00A859FD" w:rsidRDefault="00082592" w:rsidP="006577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A859FD">
              <w:rPr>
                <w:rFonts w:ascii="Arial" w:hAnsi="Arial" w:cs="Arial"/>
                <w:b/>
                <w:sz w:val="22"/>
                <w:szCs w:val="22"/>
              </w:rPr>
              <w:t>понедельник</w:t>
            </w:r>
            <w:proofErr w:type="gramEnd"/>
          </w:p>
        </w:tc>
        <w:tc>
          <w:tcPr>
            <w:tcW w:w="996" w:type="dxa"/>
            <w:shd w:val="clear" w:color="auto" w:fill="auto"/>
          </w:tcPr>
          <w:p w:rsidR="00082592" w:rsidRPr="00A859FD" w:rsidRDefault="00082592" w:rsidP="0065776B">
            <w:pPr>
              <w:rPr>
                <w:rFonts w:ascii="Arial" w:hAnsi="Arial" w:cs="Arial"/>
                <w:sz w:val="22"/>
                <w:szCs w:val="22"/>
              </w:rPr>
            </w:pPr>
            <w:r w:rsidRPr="00A859FD">
              <w:rPr>
                <w:rFonts w:ascii="Arial" w:hAnsi="Arial" w:cs="Arial"/>
                <w:sz w:val="22"/>
                <w:szCs w:val="22"/>
              </w:rPr>
              <w:t>13.50-14.30</w:t>
            </w:r>
          </w:p>
        </w:tc>
        <w:tc>
          <w:tcPr>
            <w:tcW w:w="2249" w:type="dxa"/>
            <w:shd w:val="clear" w:color="auto" w:fill="auto"/>
          </w:tcPr>
          <w:p w:rsidR="00082592" w:rsidRPr="00A859FD" w:rsidRDefault="00082592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7" w:type="dxa"/>
            <w:shd w:val="clear" w:color="auto" w:fill="auto"/>
          </w:tcPr>
          <w:p w:rsidR="00082592" w:rsidRPr="00A859FD" w:rsidRDefault="00082592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4" w:type="dxa"/>
            <w:shd w:val="clear" w:color="auto" w:fill="auto"/>
          </w:tcPr>
          <w:p w:rsidR="00082592" w:rsidRPr="00A859FD" w:rsidRDefault="00082592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9FD">
              <w:rPr>
                <w:rFonts w:ascii="Arial" w:hAnsi="Arial" w:cs="Arial"/>
                <w:sz w:val="22"/>
                <w:szCs w:val="22"/>
              </w:rPr>
              <w:t>Капельки добра</w:t>
            </w:r>
          </w:p>
        </w:tc>
        <w:tc>
          <w:tcPr>
            <w:tcW w:w="1786" w:type="dxa"/>
            <w:shd w:val="clear" w:color="auto" w:fill="auto"/>
          </w:tcPr>
          <w:p w:rsidR="00082592" w:rsidRPr="00A859FD" w:rsidRDefault="00082592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859FD">
              <w:rPr>
                <w:rFonts w:ascii="Arial" w:hAnsi="Arial" w:cs="Arial"/>
                <w:sz w:val="22"/>
                <w:szCs w:val="22"/>
              </w:rPr>
              <w:t>Тюлюбаева</w:t>
            </w:r>
            <w:proofErr w:type="spellEnd"/>
            <w:r w:rsidRPr="00A859FD">
              <w:rPr>
                <w:rFonts w:ascii="Arial" w:hAnsi="Arial" w:cs="Arial"/>
                <w:sz w:val="22"/>
                <w:szCs w:val="22"/>
              </w:rPr>
              <w:t xml:space="preserve"> А.Т.</w:t>
            </w:r>
          </w:p>
        </w:tc>
        <w:tc>
          <w:tcPr>
            <w:tcW w:w="1577" w:type="dxa"/>
            <w:shd w:val="clear" w:color="auto" w:fill="auto"/>
          </w:tcPr>
          <w:p w:rsidR="00082592" w:rsidRPr="00A859FD" w:rsidRDefault="00082592" w:rsidP="006577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0" w:type="dxa"/>
            <w:shd w:val="clear" w:color="auto" w:fill="auto"/>
          </w:tcPr>
          <w:p w:rsidR="00082592" w:rsidRPr="00A859FD" w:rsidRDefault="00082592" w:rsidP="006577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2" w:type="dxa"/>
          </w:tcPr>
          <w:p w:rsidR="00082592" w:rsidRPr="00A859FD" w:rsidRDefault="00082592" w:rsidP="006577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2" w:type="dxa"/>
          </w:tcPr>
          <w:p w:rsidR="00082592" w:rsidRPr="00A859FD" w:rsidRDefault="00082592" w:rsidP="006577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2592" w:rsidRPr="00A859FD" w:rsidTr="00082592">
        <w:tc>
          <w:tcPr>
            <w:tcW w:w="1687" w:type="dxa"/>
            <w:vMerge/>
            <w:shd w:val="clear" w:color="auto" w:fill="auto"/>
          </w:tcPr>
          <w:p w:rsidR="00082592" w:rsidRPr="00A859FD" w:rsidRDefault="00082592" w:rsidP="006577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6" w:type="dxa"/>
            <w:shd w:val="clear" w:color="auto" w:fill="auto"/>
          </w:tcPr>
          <w:p w:rsidR="00082592" w:rsidRPr="00A859FD" w:rsidRDefault="00082592" w:rsidP="0065776B">
            <w:pPr>
              <w:rPr>
                <w:rFonts w:ascii="Arial" w:hAnsi="Arial" w:cs="Arial"/>
                <w:sz w:val="22"/>
                <w:szCs w:val="22"/>
              </w:rPr>
            </w:pPr>
            <w:r w:rsidRPr="00A859FD">
              <w:rPr>
                <w:rFonts w:ascii="Arial" w:hAnsi="Arial" w:cs="Arial"/>
                <w:sz w:val="22"/>
                <w:szCs w:val="22"/>
              </w:rPr>
              <w:t>14.40-15.20</w:t>
            </w:r>
          </w:p>
        </w:tc>
        <w:tc>
          <w:tcPr>
            <w:tcW w:w="2249" w:type="dxa"/>
            <w:shd w:val="clear" w:color="auto" w:fill="auto"/>
          </w:tcPr>
          <w:p w:rsidR="00082592" w:rsidRPr="00A859FD" w:rsidRDefault="00082592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9FD">
              <w:rPr>
                <w:rFonts w:ascii="Arial" w:hAnsi="Arial" w:cs="Arial"/>
                <w:sz w:val="22"/>
                <w:szCs w:val="22"/>
              </w:rPr>
              <w:t>ПДД и  фигурное вождение на велосипеде</w:t>
            </w:r>
          </w:p>
        </w:tc>
        <w:tc>
          <w:tcPr>
            <w:tcW w:w="1787" w:type="dxa"/>
            <w:shd w:val="clear" w:color="auto" w:fill="auto"/>
          </w:tcPr>
          <w:p w:rsidR="00082592" w:rsidRPr="00A859FD" w:rsidRDefault="00082592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9FD">
              <w:rPr>
                <w:rFonts w:ascii="Arial" w:hAnsi="Arial" w:cs="Arial"/>
                <w:sz w:val="22"/>
                <w:szCs w:val="22"/>
              </w:rPr>
              <w:t>Большаков М.В.</w:t>
            </w:r>
          </w:p>
        </w:tc>
        <w:tc>
          <w:tcPr>
            <w:tcW w:w="1614" w:type="dxa"/>
            <w:shd w:val="clear" w:color="auto" w:fill="auto"/>
          </w:tcPr>
          <w:p w:rsidR="00082592" w:rsidRPr="00A859FD" w:rsidRDefault="00082592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9FD">
              <w:rPr>
                <w:rFonts w:ascii="Arial" w:hAnsi="Arial" w:cs="Arial"/>
                <w:sz w:val="22"/>
                <w:szCs w:val="22"/>
              </w:rPr>
              <w:t>ПДД и  фигурное вождение на велосипеде</w:t>
            </w:r>
          </w:p>
        </w:tc>
        <w:tc>
          <w:tcPr>
            <w:tcW w:w="1786" w:type="dxa"/>
            <w:shd w:val="clear" w:color="auto" w:fill="auto"/>
          </w:tcPr>
          <w:p w:rsidR="00082592" w:rsidRPr="00A859FD" w:rsidRDefault="00082592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9FD">
              <w:rPr>
                <w:rFonts w:ascii="Arial" w:hAnsi="Arial" w:cs="Arial"/>
                <w:sz w:val="22"/>
                <w:szCs w:val="22"/>
              </w:rPr>
              <w:t>Большаков М.В.</w:t>
            </w:r>
          </w:p>
        </w:tc>
        <w:tc>
          <w:tcPr>
            <w:tcW w:w="1577" w:type="dxa"/>
            <w:shd w:val="clear" w:color="auto" w:fill="auto"/>
          </w:tcPr>
          <w:p w:rsidR="00082592" w:rsidRPr="00A859FD" w:rsidRDefault="00082592" w:rsidP="006577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0" w:type="dxa"/>
            <w:shd w:val="clear" w:color="auto" w:fill="auto"/>
          </w:tcPr>
          <w:p w:rsidR="00082592" w:rsidRPr="00A859FD" w:rsidRDefault="00082592" w:rsidP="006577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2" w:type="dxa"/>
          </w:tcPr>
          <w:p w:rsidR="00082592" w:rsidRPr="00A859FD" w:rsidRDefault="00082592" w:rsidP="006577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2" w:type="dxa"/>
          </w:tcPr>
          <w:p w:rsidR="00082592" w:rsidRPr="00A859FD" w:rsidRDefault="00082592" w:rsidP="006577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2592" w:rsidRPr="00A859FD" w:rsidTr="00082592">
        <w:tc>
          <w:tcPr>
            <w:tcW w:w="1687" w:type="dxa"/>
            <w:shd w:val="clear" w:color="auto" w:fill="auto"/>
          </w:tcPr>
          <w:p w:rsidR="00082592" w:rsidRPr="00A859FD" w:rsidRDefault="00082592" w:rsidP="006577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A859FD">
              <w:rPr>
                <w:rFonts w:ascii="Arial" w:hAnsi="Arial" w:cs="Arial"/>
                <w:b/>
                <w:sz w:val="22"/>
                <w:szCs w:val="22"/>
              </w:rPr>
              <w:t>вторник</w:t>
            </w:r>
            <w:proofErr w:type="gramEnd"/>
          </w:p>
        </w:tc>
        <w:tc>
          <w:tcPr>
            <w:tcW w:w="996" w:type="dxa"/>
            <w:shd w:val="clear" w:color="auto" w:fill="auto"/>
          </w:tcPr>
          <w:p w:rsidR="00082592" w:rsidRPr="00A859FD" w:rsidRDefault="00082592" w:rsidP="0065776B">
            <w:pPr>
              <w:rPr>
                <w:rFonts w:ascii="Arial" w:hAnsi="Arial" w:cs="Arial"/>
                <w:sz w:val="22"/>
                <w:szCs w:val="22"/>
              </w:rPr>
            </w:pPr>
            <w:r w:rsidRPr="00A859FD">
              <w:rPr>
                <w:rFonts w:ascii="Arial" w:hAnsi="Arial" w:cs="Arial"/>
                <w:sz w:val="22"/>
                <w:szCs w:val="22"/>
              </w:rPr>
              <w:t>13.50-14.30</w:t>
            </w:r>
          </w:p>
        </w:tc>
        <w:tc>
          <w:tcPr>
            <w:tcW w:w="2249" w:type="dxa"/>
            <w:shd w:val="clear" w:color="auto" w:fill="auto"/>
          </w:tcPr>
          <w:p w:rsidR="00082592" w:rsidRPr="00A859FD" w:rsidRDefault="00082592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9FD">
              <w:rPr>
                <w:rFonts w:ascii="Arial" w:hAnsi="Arial" w:cs="Arial"/>
                <w:sz w:val="22"/>
                <w:szCs w:val="22"/>
              </w:rPr>
              <w:t>Шахматы для начинающих</w:t>
            </w:r>
          </w:p>
        </w:tc>
        <w:tc>
          <w:tcPr>
            <w:tcW w:w="1787" w:type="dxa"/>
            <w:shd w:val="clear" w:color="auto" w:fill="auto"/>
          </w:tcPr>
          <w:p w:rsidR="00082592" w:rsidRPr="00A859FD" w:rsidRDefault="00082592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9FD">
              <w:rPr>
                <w:rFonts w:ascii="Arial" w:hAnsi="Arial" w:cs="Arial"/>
                <w:sz w:val="22"/>
                <w:szCs w:val="22"/>
              </w:rPr>
              <w:t>Большаков М.В.</w:t>
            </w:r>
          </w:p>
        </w:tc>
        <w:tc>
          <w:tcPr>
            <w:tcW w:w="1614" w:type="dxa"/>
            <w:shd w:val="clear" w:color="auto" w:fill="auto"/>
          </w:tcPr>
          <w:p w:rsidR="00082592" w:rsidRPr="00A859FD" w:rsidRDefault="00082592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9FD">
              <w:rPr>
                <w:rFonts w:ascii="Arial" w:hAnsi="Arial" w:cs="Arial"/>
                <w:sz w:val="22"/>
                <w:szCs w:val="22"/>
              </w:rPr>
              <w:t>Шахматы для начинающих</w:t>
            </w:r>
          </w:p>
        </w:tc>
        <w:tc>
          <w:tcPr>
            <w:tcW w:w="1786" w:type="dxa"/>
            <w:shd w:val="clear" w:color="auto" w:fill="auto"/>
          </w:tcPr>
          <w:p w:rsidR="00082592" w:rsidRPr="00A859FD" w:rsidRDefault="00082592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9FD">
              <w:rPr>
                <w:rFonts w:ascii="Arial" w:hAnsi="Arial" w:cs="Arial"/>
                <w:sz w:val="22"/>
                <w:szCs w:val="22"/>
              </w:rPr>
              <w:t>Большаков М.В.</w:t>
            </w:r>
          </w:p>
        </w:tc>
        <w:tc>
          <w:tcPr>
            <w:tcW w:w="1577" w:type="dxa"/>
            <w:shd w:val="clear" w:color="auto" w:fill="auto"/>
          </w:tcPr>
          <w:p w:rsidR="00082592" w:rsidRPr="00A859FD" w:rsidRDefault="00082592" w:rsidP="0065776B">
            <w:pPr>
              <w:rPr>
                <w:rFonts w:ascii="Arial" w:hAnsi="Arial" w:cs="Arial"/>
                <w:sz w:val="22"/>
                <w:szCs w:val="22"/>
              </w:rPr>
            </w:pPr>
            <w:r w:rsidRPr="00A859FD">
              <w:rPr>
                <w:rFonts w:ascii="Arial" w:hAnsi="Arial" w:cs="Arial"/>
                <w:sz w:val="22"/>
                <w:szCs w:val="22"/>
              </w:rPr>
              <w:t xml:space="preserve">ПДД </w:t>
            </w:r>
            <w:proofErr w:type="gramStart"/>
            <w:r w:rsidRPr="00A859FD">
              <w:rPr>
                <w:rFonts w:ascii="Arial" w:hAnsi="Arial" w:cs="Arial"/>
                <w:sz w:val="22"/>
                <w:szCs w:val="22"/>
              </w:rPr>
              <w:t>и  фигурное</w:t>
            </w:r>
            <w:proofErr w:type="gramEnd"/>
            <w:r w:rsidRPr="00A859FD">
              <w:rPr>
                <w:rFonts w:ascii="Arial" w:hAnsi="Arial" w:cs="Arial"/>
                <w:sz w:val="22"/>
                <w:szCs w:val="22"/>
              </w:rPr>
              <w:t xml:space="preserve"> вождение на велосипеде</w:t>
            </w:r>
          </w:p>
        </w:tc>
        <w:tc>
          <w:tcPr>
            <w:tcW w:w="1780" w:type="dxa"/>
            <w:shd w:val="clear" w:color="auto" w:fill="auto"/>
          </w:tcPr>
          <w:p w:rsidR="00082592" w:rsidRPr="00A859FD" w:rsidRDefault="00082592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9FD">
              <w:rPr>
                <w:rFonts w:ascii="Arial" w:hAnsi="Arial" w:cs="Arial"/>
                <w:sz w:val="22"/>
                <w:szCs w:val="22"/>
              </w:rPr>
              <w:t>Большаков М.В.</w:t>
            </w:r>
          </w:p>
        </w:tc>
        <w:tc>
          <w:tcPr>
            <w:tcW w:w="542" w:type="dxa"/>
          </w:tcPr>
          <w:p w:rsidR="00082592" w:rsidRDefault="00082592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9FD">
              <w:rPr>
                <w:rFonts w:ascii="Arial" w:hAnsi="Arial" w:cs="Arial"/>
                <w:sz w:val="22"/>
                <w:szCs w:val="22"/>
              </w:rPr>
              <w:t xml:space="preserve">ПДД </w:t>
            </w:r>
            <w:proofErr w:type="gramStart"/>
            <w:r w:rsidRPr="00A859FD">
              <w:rPr>
                <w:rFonts w:ascii="Arial" w:hAnsi="Arial" w:cs="Arial"/>
                <w:sz w:val="22"/>
                <w:szCs w:val="22"/>
              </w:rPr>
              <w:t>и  фигурное</w:t>
            </w:r>
            <w:proofErr w:type="gramEnd"/>
            <w:r w:rsidRPr="00A859FD">
              <w:rPr>
                <w:rFonts w:ascii="Arial" w:hAnsi="Arial" w:cs="Arial"/>
                <w:sz w:val="22"/>
                <w:szCs w:val="22"/>
              </w:rPr>
              <w:t xml:space="preserve"> вождение на велосипеде</w:t>
            </w:r>
          </w:p>
        </w:tc>
        <w:tc>
          <w:tcPr>
            <w:tcW w:w="542" w:type="dxa"/>
          </w:tcPr>
          <w:p w:rsidR="00082592" w:rsidRDefault="00082592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9FD">
              <w:rPr>
                <w:rFonts w:ascii="Arial" w:hAnsi="Arial" w:cs="Arial"/>
                <w:sz w:val="22"/>
                <w:szCs w:val="22"/>
              </w:rPr>
              <w:t>Большаков М.В.</w:t>
            </w:r>
          </w:p>
        </w:tc>
      </w:tr>
      <w:tr w:rsidR="00082592" w:rsidRPr="00A859FD" w:rsidTr="00082592">
        <w:tc>
          <w:tcPr>
            <w:tcW w:w="1687" w:type="dxa"/>
            <w:shd w:val="clear" w:color="auto" w:fill="auto"/>
          </w:tcPr>
          <w:p w:rsidR="00082592" w:rsidRPr="00A859FD" w:rsidRDefault="00082592" w:rsidP="006577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A859FD">
              <w:rPr>
                <w:rFonts w:ascii="Arial" w:hAnsi="Arial" w:cs="Arial"/>
                <w:b/>
                <w:sz w:val="22"/>
                <w:szCs w:val="22"/>
              </w:rPr>
              <w:t>среда</w:t>
            </w:r>
            <w:proofErr w:type="gramEnd"/>
            <w:r w:rsidRPr="00A859F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6" w:type="dxa"/>
            <w:shd w:val="clear" w:color="auto" w:fill="auto"/>
          </w:tcPr>
          <w:p w:rsidR="00082592" w:rsidRPr="00A859FD" w:rsidRDefault="00082592" w:rsidP="0065776B">
            <w:pPr>
              <w:rPr>
                <w:rFonts w:ascii="Arial" w:hAnsi="Arial" w:cs="Arial"/>
                <w:sz w:val="22"/>
                <w:szCs w:val="22"/>
              </w:rPr>
            </w:pPr>
            <w:r w:rsidRPr="00A859FD">
              <w:rPr>
                <w:rFonts w:ascii="Arial" w:hAnsi="Arial" w:cs="Arial"/>
                <w:sz w:val="22"/>
                <w:szCs w:val="22"/>
              </w:rPr>
              <w:t>13.50-14.30</w:t>
            </w:r>
          </w:p>
        </w:tc>
        <w:tc>
          <w:tcPr>
            <w:tcW w:w="2249" w:type="dxa"/>
            <w:shd w:val="clear" w:color="auto" w:fill="auto"/>
          </w:tcPr>
          <w:p w:rsidR="00082592" w:rsidRPr="00A859FD" w:rsidRDefault="00082592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9FD">
              <w:rPr>
                <w:rFonts w:ascii="Arial" w:hAnsi="Arial" w:cs="Arial"/>
                <w:sz w:val="22"/>
                <w:szCs w:val="22"/>
              </w:rPr>
              <w:t>ПДД и  фигурное вождение на велосипеде</w:t>
            </w:r>
          </w:p>
        </w:tc>
        <w:tc>
          <w:tcPr>
            <w:tcW w:w="1787" w:type="dxa"/>
            <w:shd w:val="clear" w:color="auto" w:fill="auto"/>
          </w:tcPr>
          <w:p w:rsidR="00082592" w:rsidRPr="00A859FD" w:rsidRDefault="00082592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9FD">
              <w:rPr>
                <w:rFonts w:ascii="Arial" w:hAnsi="Arial" w:cs="Arial"/>
                <w:sz w:val="22"/>
                <w:szCs w:val="22"/>
              </w:rPr>
              <w:t>Большаков М.В.</w:t>
            </w:r>
          </w:p>
        </w:tc>
        <w:tc>
          <w:tcPr>
            <w:tcW w:w="1614" w:type="dxa"/>
            <w:shd w:val="clear" w:color="auto" w:fill="auto"/>
          </w:tcPr>
          <w:p w:rsidR="00082592" w:rsidRPr="00A859FD" w:rsidRDefault="00082592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9FD">
              <w:rPr>
                <w:rFonts w:ascii="Arial" w:hAnsi="Arial" w:cs="Arial"/>
                <w:sz w:val="22"/>
                <w:szCs w:val="22"/>
              </w:rPr>
              <w:t>ПДД и  фигурное вождение на велосипеде</w:t>
            </w:r>
          </w:p>
        </w:tc>
        <w:tc>
          <w:tcPr>
            <w:tcW w:w="1786" w:type="dxa"/>
            <w:shd w:val="clear" w:color="auto" w:fill="auto"/>
          </w:tcPr>
          <w:p w:rsidR="00082592" w:rsidRPr="00A859FD" w:rsidRDefault="00082592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9FD">
              <w:rPr>
                <w:rFonts w:ascii="Arial" w:hAnsi="Arial" w:cs="Arial"/>
                <w:sz w:val="22"/>
                <w:szCs w:val="22"/>
              </w:rPr>
              <w:t>Большаков М.В.</w:t>
            </w:r>
          </w:p>
        </w:tc>
        <w:tc>
          <w:tcPr>
            <w:tcW w:w="1577" w:type="dxa"/>
            <w:shd w:val="clear" w:color="auto" w:fill="auto"/>
          </w:tcPr>
          <w:p w:rsidR="00082592" w:rsidRPr="00A859FD" w:rsidRDefault="00082592" w:rsidP="006577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0" w:type="dxa"/>
            <w:shd w:val="clear" w:color="auto" w:fill="auto"/>
          </w:tcPr>
          <w:p w:rsidR="00082592" w:rsidRPr="00A859FD" w:rsidRDefault="00082592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2" w:type="dxa"/>
          </w:tcPr>
          <w:p w:rsidR="00082592" w:rsidRPr="00A859FD" w:rsidRDefault="00082592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2" w:type="dxa"/>
          </w:tcPr>
          <w:p w:rsidR="00082592" w:rsidRPr="00A859FD" w:rsidRDefault="00082592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2592" w:rsidRPr="00A859FD" w:rsidTr="00082592">
        <w:tc>
          <w:tcPr>
            <w:tcW w:w="1687" w:type="dxa"/>
            <w:vMerge w:val="restart"/>
            <w:shd w:val="clear" w:color="auto" w:fill="auto"/>
          </w:tcPr>
          <w:p w:rsidR="00082592" w:rsidRPr="00A859FD" w:rsidRDefault="00082592" w:rsidP="006577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A859FD">
              <w:rPr>
                <w:rFonts w:ascii="Arial" w:hAnsi="Arial" w:cs="Arial"/>
                <w:b/>
                <w:sz w:val="22"/>
                <w:szCs w:val="22"/>
              </w:rPr>
              <w:t>четверг</w:t>
            </w:r>
            <w:proofErr w:type="gramEnd"/>
          </w:p>
        </w:tc>
        <w:tc>
          <w:tcPr>
            <w:tcW w:w="996" w:type="dxa"/>
            <w:shd w:val="clear" w:color="auto" w:fill="auto"/>
          </w:tcPr>
          <w:p w:rsidR="00082592" w:rsidRPr="00A859FD" w:rsidRDefault="00082592" w:rsidP="0065776B">
            <w:pPr>
              <w:rPr>
                <w:rFonts w:ascii="Arial" w:hAnsi="Arial" w:cs="Arial"/>
                <w:sz w:val="22"/>
                <w:szCs w:val="22"/>
              </w:rPr>
            </w:pPr>
            <w:r w:rsidRPr="00A859FD">
              <w:rPr>
                <w:rFonts w:ascii="Arial" w:hAnsi="Arial" w:cs="Arial"/>
                <w:sz w:val="22"/>
                <w:szCs w:val="22"/>
              </w:rPr>
              <w:t>13.00-13.40</w:t>
            </w:r>
          </w:p>
        </w:tc>
        <w:tc>
          <w:tcPr>
            <w:tcW w:w="2249" w:type="dxa"/>
            <w:shd w:val="clear" w:color="auto" w:fill="auto"/>
          </w:tcPr>
          <w:p w:rsidR="00082592" w:rsidRPr="00A859FD" w:rsidRDefault="00082592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9FD">
              <w:rPr>
                <w:rFonts w:ascii="Arial" w:hAnsi="Arial" w:cs="Arial"/>
                <w:sz w:val="22"/>
                <w:szCs w:val="22"/>
              </w:rPr>
              <w:t xml:space="preserve">Азбука гражданственности </w:t>
            </w:r>
          </w:p>
        </w:tc>
        <w:tc>
          <w:tcPr>
            <w:tcW w:w="1787" w:type="dxa"/>
            <w:shd w:val="clear" w:color="auto" w:fill="auto"/>
          </w:tcPr>
          <w:p w:rsidR="00082592" w:rsidRPr="00A859FD" w:rsidRDefault="00082592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9FD">
              <w:rPr>
                <w:rFonts w:ascii="Arial" w:hAnsi="Arial" w:cs="Arial"/>
                <w:sz w:val="22"/>
                <w:szCs w:val="22"/>
              </w:rPr>
              <w:t>Павлова Е.Н.</w:t>
            </w:r>
          </w:p>
        </w:tc>
        <w:tc>
          <w:tcPr>
            <w:tcW w:w="1614" w:type="dxa"/>
            <w:shd w:val="clear" w:color="auto" w:fill="auto"/>
          </w:tcPr>
          <w:p w:rsidR="00082592" w:rsidRPr="00A859FD" w:rsidRDefault="00082592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6" w:type="dxa"/>
            <w:shd w:val="clear" w:color="auto" w:fill="auto"/>
          </w:tcPr>
          <w:p w:rsidR="00082592" w:rsidRPr="00A859FD" w:rsidRDefault="00082592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77" w:type="dxa"/>
            <w:shd w:val="clear" w:color="auto" w:fill="auto"/>
          </w:tcPr>
          <w:p w:rsidR="00082592" w:rsidRPr="00A859FD" w:rsidRDefault="00082592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«Звездочет»</w:t>
            </w:r>
          </w:p>
        </w:tc>
        <w:tc>
          <w:tcPr>
            <w:tcW w:w="1780" w:type="dxa"/>
            <w:shd w:val="clear" w:color="auto" w:fill="auto"/>
          </w:tcPr>
          <w:p w:rsidR="00082592" w:rsidRDefault="00082592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Гущеварова</w:t>
            </w:r>
          </w:p>
          <w:p w:rsidR="00082592" w:rsidRPr="00A859FD" w:rsidRDefault="00082592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З.Л.</w:t>
            </w:r>
          </w:p>
        </w:tc>
        <w:tc>
          <w:tcPr>
            <w:tcW w:w="542" w:type="dxa"/>
          </w:tcPr>
          <w:p w:rsidR="00082592" w:rsidRDefault="00082592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2" w:type="dxa"/>
          </w:tcPr>
          <w:p w:rsidR="00082592" w:rsidRDefault="00082592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2592" w:rsidRPr="00A859FD" w:rsidTr="00082592">
        <w:tc>
          <w:tcPr>
            <w:tcW w:w="1687" w:type="dxa"/>
            <w:vMerge/>
            <w:shd w:val="clear" w:color="auto" w:fill="auto"/>
          </w:tcPr>
          <w:p w:rsidR="00082592" w:rsidRPr="00A859FD" w:rsidRDefault="00082592" w:rsidP="006577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6" w:type="dxa"/>
            <w:shd w:val="clear" w:color="auto" w:fill="auto"/>
          </w:tcPr>
          <w:p w:rsidR="00082592" w:rsidRPr="00A859FD" w:rsidRDefault="00082592" w:rsidP="0065776B">
            <w:pPr>
              <w:rPr>
                <w:rFonts w:ascii="Arial" w:hAnsi="Arial" w:cs="Arial"/>
                <w:sz w:val="22"/>
                <w:szCs w:val="22"/>
              </w:rPr>
            </w:pPr>
            <w:r w:rsidRPr="00A859FD">
              <w:rPr>
                <w:rFonts w:ascii="Arial" w:hAnsi="Arial" w:cs="Arial"/>
                <w:sz w:val="22"/>
                <w:szCs w:val="22"/>
              </w:rPr>
              <w:t>13.50-14.30</w:t>
            </w:r>
          </w:p>
        </w:tc>
        <w:tc>
          <w:tcPr>
            <w:tcW w:w="2249" w:type="dxa"/>
            <w:shd w:val="clear" w:color="auto" w:fill="auto"/>
          </w:tcPr>
          <w:p w:rsidR="00082592" w:rsidRPr="00A859FD" w:rsidRDefault="00082592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9FD">
              <w:rPr>
                <w:rFonts w:ascii="Arial" w:hAnsi="Arial" w:cs="Arial"/>
                <w:sz w:val="22"/>
                <w:szCs w:val="22"/>
              </w:rPr>
              <w:t>Шахматы для начинающих</w:t>
            </w:r>
          </w:p>
        </w:tc>
        <w:tc>
          <w:tcPr>
            <w:tcW w:w="1787" w:type="dxa"/>
            <w:shd w:val="clear" w:color="auto" w:fill="auto"/>
          </w:tcPr>
          <w:p w:rsidR="00082592" w:rsidRPr="00A859FD" w:rsidRDefault="00082592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9FD">
              <w:rPr>
                <w:rFonts w:ascii="Arial" w:hAnsi="Arial" w:cs="Arial"/>
                <w:sz w:val="22"/>
                <w:szCs w:val="22"/>
              </w:rPr>
              <w:t>Большаков М.В.</w:t>
            </w:r>
          </w:p>
        </w:tc>
        <w:tc>
          <w:tcPr>
            <w:tcW w:w="1614" w:type="dxa"/>
            <w:shd w:val="clear" w:color="auto" w:fill="auto"/>
          </w:tcPr>
          <w:p w:rsidR="00082592" w:rsidRPr="00A859FD" w:rsidRDefault="00082592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9FD">
              <w:rPr>
                <w:rFonts w:ascii="Arial" w:hAnsi="Arial" w:cs="Arial"/>
                <w:sz w:val="22"/>
                <w:szCs w:val="22"/>
              </w:rPr>
              <w:t>Шахматы для начинающих</w:t>
            </w:r>
          </w:p>
        </w:tc>
        <w:tc>
          <w:tcPr>
            <w:tcW w:w="1786" w:type="dxa"/>
            <w:shd w:val="clear" w:color="auto" w:fill="auto"/>
          </w:tcPr>
          <w:p w:rsidR="00082592" w:rsidRPr="00A859FD" w:rsidRDefault="00082592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9FD">
              <w:rPr>
                <w:rFonts w:ascii="Arial" w:hAnsi="Arial" w:cs="Arial"/>
                <w:sz w:val="22"/>
                <w:szCs w:val="22"/>
              </w:rPr>
              <w:t>Большаков М.В.</w:t>
            </w:r>
          </w:p>
        </w:tc>
        <w:tc>
          <w:tcPr>
            <w:tcW w:w="1577" w:type="dxa"/>
            <w:shd w:val="clear" w:color="auto" w:fill="auto"/>
          </w:tcPr>
          <w:p w:rsidR="00082592" w:rsidRPr="00A859FD" w:rsidRDefault="00082592" w:rsidP="0065776B">
            <w:pPr>
              <w:rPr>
                <w:rFonts w:ascii="Arial" w:hAnsi="Arial" w:cs="Arial"/>
                <w:sz w:val="22"/>
                <w:szCs w:val="22"/>
              </w:rPr>
            </w:pPr>
            <w:r w:rsidRPr="00A859FD">
              <w:rPr>
                <w:rFonts w:ascii="Arial" w:hAnsi="Arial" w:cs="Arial"/>
                <w:sz w:val="22"/>
                <w:szCs w:val="22"/>
              </w:rPr>
              <w:t>Шахматы для начинающих</w:t>
            </w:r>
          </w:p>
        </w:tc>
        <w:tc>
          <w:tcPr>
            <w:tcW w:w="1780" w:type="dxa"/>
            <w:shd w:val="clear" w:color="auto" w:fill="auto"/>
          </w:tcPr>
          <w:p w:rsidR="00082592" w:rsidRPr="00A859FD" w:rsidRDefault="00082592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9FD">
              <w:rPr>
                <w:rFonts w:ascii="Arial" w:hAnsi="Arial" w:cs="Arial"/>
                <w:sz w:val="22"/>
                <w:szCs w:val="22"/>
              </w:rPr>
              <w:t>Большаков М.В.</w:t>
            </w:r>
          </w:p>
        </w:tc>
        <w:tc>
          <w:tcPr>
            <w:tcW w:w="542" w:type="dxa"/>
          </w:tcPr>
          <w:p w:rsidR="00082592" w:rsidRDefault="00082592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9FD">
              <w:rPr>
                <w:rFonts w:ascii="Arial" w:hAnsi="Arial" w:cs="Arial"/>
                <w:sz w:val="22"/>
                <w:szCs w:val="22"/>
              </w:rPr>
              <w:t xml:space="preserve">ПДД </w:t>
            </w:r>
            <w:proofErr w:type="gramStart"/>
            <w:r w:rsidRPr="00A859FD">
              <w:rPr>
                <w:rFonts w:ascii="Arial" w:hAnsi="Arial" w:cs="Arial"/>
                <w:sz w:val="22"/>
                <w:szCs w:val="22"/>
              </w:rPr>
              <w:t>и  фигурное</w:t>
            </w:r>
            <w:proofErr w:type="gramEnd"/>
            <w:r w:rsidRPr="00A859FD">
              <w:rPr>
                <w:rFonts w:ascii="Arial" w:hAnsi="Arial" w:cs="Arial"/>
                <w:sz w:val="22"/>
                <w:szCs w:val="22"/>
              </w:rPr>
              <w:t xml:space="preserve"> вождение на велосипеде</w:t>
            </w:r>
          </w:p>
        </w:tc>
        <w:tc>
          <w:tcPr>
            <w:tcW w:w="542" w:type="dxa"/>
          </w:tcPr>
          <w:p w:rsidR="00082592" w:rsidRDefault="00082592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9FD">
              <w:rPr>
                <w:rFonts w:ascii="Arial" w:hAnsi="Arial" w:cs="Arial"/>
                <w:sz w:val="22"/>
                <w:szCs w:val="22"/>
              </w:rPr>
              <w:t>Большаков М.В.</w:t>
            </w:r>
          </w:p>
        </w:tc>
      </w:tr>
      <w:tr w:rsidR="00082592" w:rsidRPr="00A859FD" w:rsidTr="00082592">
        <w:tc>
          <w:tcPr>
            <w:tcW w:w="1687" w:type="dxa"/>
            <w:vMerge/>
            <w:shd w:val="clear" w:color="auto" w:fill="auto"/>
          </w:tcPr>
          <w:p w:rsidR="00082592" w:rsidRPr="00A859FD" w:rsidRDefault="00082592" w:rsidP="006577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96" w:type="dxa"/>
            <w:shd w:val="clear" w:color="auto" w:fill="auto"/>
          </w:tcPr>
          <w:p w:rsidR="00082592" w:rsidRPr="00A859FD" w:rsidRDefault="00082592" w:rsidP="006577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14.40-15.20</w:t>
            </w:r>
          </w:p>
        </w:tc>
        <w:tc>
          <w:tcPr>
            <w:tcW w:w="2249" w:type="dxa"/>
            <w:shd w:val="clear" w:color="auto" w:fill="auto"/>
          </w:tcPr>
          <w:p w:rsidR="00082592" w:rsidRPr="00A859FD" w:rsidRDefault="00082592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«Звездочет»</w:t>
            </w:r>
          </w:p>
        </w:tc>
        <w:tc>
          <w:tcPr>
            <w:tcW w:w="1787" w:type="dxa"/>
            <w:shd w:val="clear" w:color="auto" w:fill="auto"/>
          </w:tcPr>
          <w:p w:rsidR="00082592" w:rsidRDefault="00082592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Гущеварова</w:t>
            </w:r>
          </w:p>
          <w:p w:rsidR="00082592" w:rsidRPr="00A859FD" w:rsidRDefault="00082592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З.Л.</w:t>
            </w:r>
          </w:p>
        </w:tc>
        <w:tc>
          <w:tcPr>
            <w:tcW w:w="1614" w:type="dxa"/>
            <w:shd w:val="clear" w:color="auto" w:fill="auto"/>
          </w:tcPr>
          <w:p w:rsidR="00082592" w:rsidRPr="00A859FD" w:rsidRDefault="00082592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«Звездочет»</w:t>
            </w:r>
          </w:p>
        </w:tc>
        <w:tc>
          <w:tcPr>
            <w:tcW w:w="1786" w:type="dxa"/>
            <w:shd w:val="clear" w:color="auto" w:fill="auto"/>
          </w:tcPr>
          <w:p w:rsidR="00082592" w:rsidRDefault="00082592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Гущеварова</w:t>
            </w:r>
          </w:p>
          <w:p w:rsidR="00082592" w:rsidRPr="00A859FD" w:rsidRDefault="00082592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З.Л.</w:t>
            </w:r>
          </w:p>
        </w:tc>
        <w:tc>
          <w:tcPr>
            <w:tcW w:w="1577" w:type="dxa"/>
            <w:shd w:val="clear" w:color="auto" w:fill="auto"/>
          </w:tcPr>
          <w:p w:rsidR="00082592" w:rsidRPr="00A859FD" w:rsidRDefault="00082592" w:rsidP="0065776B">
            <w:pPr>
              <w:rPr>
                <w:rFonts w:ascii="Arial" w:hAnsi="Arial" w:cs="Arial"/>
                <w:sz w:val="22"/>
                <w:szCs w:val="22"/>
              </w:rPr>
            </w:pPr>
            <w:r w:rsidRPr="00A859FD">
              <w:rPr>
                <w:rFonts w:ascii="Arial" w:hAnsi="Arial" w:cs="Arial"/>
                <w:sz w:val="22"/>
                <w:szCs w:val="22"/>
              </w:rPr>
              <w:t xml:space="preserve">ПДД </w:t>
            </w:r>
            <w:proofErr w:type="gramStart"/>
            <w:r w:rsidRPr="00A859FD">
              <w:rPr>
                <w:rFonts w:ascii="Arial" w:hAnsi="Arial" w:cs="Arial"/>
                <w:sz w:val="22"/>
                <w:szCs w:val="22"/>
              </w:rPr>
              <w:t>и  фигурное</w:t>
            </w:r>
            <w:proofErr w:type="gramEnd"/>
            <w:r w:rsidRPr="00A859FD">
              <w:rPr>
                <w:rFonts w:ascii="Arial" w:hAnsi="Arial" w:cs="Arial"/>
                <w:sz w:val="22"/>
                <w:szCs w:val="22"/>
              </w:rPr>
              <w:t xml:space="preserve"> вождение на велосипеде</w:t>
            </w:r>
          </w:p>
        </w:tc>
        <w:tc>
          <w:tcPr>
            <w:tcW w:w="1780" w:type="dxa"/>
            <w:shd w:val="clear" w:color="auto" w:fill="auto"/>
          </w:tcPr>
          <w:p w:rsidR="00082592" w:rsidRDefault="00082592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9FD">
              <w:rPr>
                <w:rFonts w:ascii="Arial" w:hAnsi="Arial" w:cs="Arial"/>
                <w:sz w:val="22"/>
                <w:szCs w:val="22"/>
              </w:rPr>
              <w:t>Большаков М.В.</w:t>
            </w:r>
          </w:p>
        </w:tc>
        <w:tc>
          <w:tcPr>
            <w:tcW w:w="542" w:type="dxa"/>
          </w:tcPr>
          <w:p w:rsidR="00082592" w:rsidRDefault="00082592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2" w:type="dxa"/>
          </w:tcPr>
          <w:p w:rsidR="00082592" w:rsidRDefault="00082592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082592" w:rsidRPr="00A859FD" w:rsidTr="00082592">
        <w:tc>
          <w:tcPr>
            <w:tcW w:w="1687" w:type="dxa"/>
            <w:shd w:val="clear" w:color="auto" w:fill="auto"/>
          </w:tcPr>
          <w:p w:rsidR="00082592" w:rsidRPr="00A859FD" w:rsidRDefault="00082592" w:rsidP="006577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A859FD">
              <w:rPr>
                <w:rFonts w:ascii="Arial" w:hAnsi="Arial" w:cs="Arial"/>
                <w:b/>
                <w:sz w:val="22"/>
                <w:szCs w:val="22"/>
              </w:rPr>
              <w:t>пятница</w:t>
            </w:r>
            <w:proofErr w:type="gramEnd"/>
          </w:p>
        </w:tc>
        <w:tc>
          <w:tcPr>
            <w:tcW w:w="996" w:type="dxa"/>
            <w:shd w:val="clear" w:color="auto" w:fill="auto"/>
          </w:tcPr>
          <w:p w:rsidR="00082592" w:rsidRPr="00A859FD" w:rsidRDefault="00082592" w:rsidP="0065776B">
            <w:pPr>
              <w:rPr>
                <w:rFonts w:ascii="Arial" w:hAnsi="Arial" w:cs="Arial"/>
                <w:sz w:val="22"/>
                <w:szCs w:val="22"/>
              </w:rPr>
            </w:pPr>
            <w:r w:rsidRPr="00A859FD">
              <w:rPr>
                <w:rFonts w:ascii="Arial" w:hAnsi="Arial" w:cs="Arial"/>
                <w:sz w:val="22"/>
                <w:szCs w:val="22"/>
              </w:rPr>
              <w:t>13.50-14.30</w:t>
            </w:r>
          </w:p>
        </w:tc>
        <w:tc>
          <w:tcPr>
            <w:tcW w:w="2249" w:type="dxa"/>
            <w:shd w:val="clear" w:color="auto" w:fill="auto"/>
          </w:tcPr>
          <w:p w:rsidR="00082592" w:rsidRPr="00A859FD" w:rsidRDefault="00082592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9FD">
              <w:rPr>
                <w:rFonts w:ascii="Arial" w:hAnsi="Arial" w:cs="Arial"/>
                <w:sz w:val="22"/>
                <w:szCs w:val="22"/>
              </w:rPr>
              <w:t>Театральная студия «Петрушка»</w:t>
            </w:r>
          </w:p>
        </w:tc>
        <w:tc>
          <w:tcPr>
            <w:tcW w:w="1787" w:type="dxa"/>
            <w:shd w:val="clear" w:color="auto" w:fill="auto"/>
          </w:tcPr>
          <w:p w:rsidR="00082592" w:rsidRPr="00A859FD" w:rsidRDefault="00082592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9FD">
              <w:rPr>
                <w:rFonts w:ascii="Arial" w:hAnsi="Arial" w:cs="Arial"/>
                <w:sz w:val="22"/>
                <w:szCs w:val="22"/>
              </w:rPr>
              <w:t>Большакова Л.П.</w:t>
            </w:r>
          </w:p>
        </w:tc>
        <w:tc>
          <w:tcPr>
            <w:tcW w:w="1614" w:type="dxa"/>
            <w:shd w:val="clear" w:color="auto" w:fill="auto"/>
          </w:tcPr>
          <w:p w:rsidR="00082592" w:rsidRPr="00A859FD" w:rsidRDefault="00082592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9FD">
              <w:rPr>
                <w:rFonts w:ascii="Arial" w:hAnsi="Arial" w:cs="Arial"/>
                <w:sz w:val="22"/>
                <w:szCs w:val="22"/>
              </w:rPr>
              <w:t>Театральная студия «Петрушка»</w:t>
            </w:r>
          </w:p>
        </w:tc>
        <w:tc>
          <w:tcPr>
            <w:tcW w:w="1786" w:type="dxa"/>
            <w:shd w:val="clear" w:color="auto" w:fill="auto"/>
          </w:tcPr>
          <w:p w:rsidR="00082592" w:rsidRPr="00A859FD" w:rsidRDefault="00082592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9FD">
              <w:rPr>
                <w:rFonts w:ascii="Arial" w:hAnsi="Arial" w:cs="Arial"/>
                <w:sz w:val="22"/>
                <w:szCs w:val="22"/>
              </w:rPr>
              <w:t>Большакова Л.П.</w:t>
            </w:r>
          </w:p>
        </w:tc>
        <w:tc>
          <w:tcPr>
            <w:tcW w:w="1577" w:type="dxa"/>
            <w:shd w:val="clear" w:color="auto" w:fill="auto"/>
          </w:tcPr>
          <w:p w:rsidR="00082592" w:rsidRPr="00A859FD" w:rsidRDefault="00082592" w:rsidP="006577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мире красок</w:t>
            </w:r>
          </w:p>
        </w:tc>
        <w:tc>
          <w:tcPr>
            <w:tcW w:w="1780" w:type="dxa"/>
            <w:shd w:val="clear" w:color="auto" w:fill="auto"/>
          </w:tcPr>
          <w:p w:rsidR="00082592" w:rsidRPr="00A859FD" w:rsidRDefault="00082592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Зумарева Т.А.</w:t>
            </w:r>
          </w:p>
        </w:tc>
        <w:tc>
          <w:tcPr>
            <w:tcW w:w="542" w:type="dxa"/>
          </w:tcPr>
          <w:p w:rsidR="00082592" w:rsidRDefault="00082592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2" w:type="dxa"/>
          </w:tcPr>
          <w:p w:rsidR="00082592" w:rsidRDefault="00082592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8364C" w:rsidRPr="00AE5B58" w:rsidRDefault="0098364C" w:rsidP="0098364C">
      <w:pPr>
        <w:jc w:val="center"/>
        <w:rPr>
          <w:rFonts w:ascii="Arial" w:hAnsi="Arial" w:cs="Arial"/>
          <w:b/>
          <w:sz w:val="28"/>
          <w:szCs w:val="28"/>
        </w:rPr>
      </w:pPr>
    </w:p>
    <w:p w:rsidR="0098364C" w:rsidRPr="00AE5B58" w:rsidRDefault="0098364C" w:rsidP="0098364C">
      <w:pPr>
        <w:jc w:val="center"/>
        <w:rPr>
          <w:rFonts w:ascii="Arial" w:hAnsi="Arial" w:cs="Arial"/>
          <w:b/>
          <w:sz w:val="28"/>
          <w:szCs w:val="28"/>
        </w:rPr>
      </w:pPr>
    </w:p>
    <w:p w:rsidR="0098364C" w:rsidRPr="00AE5B58" w:rsidRDefault="0098364C" w:rsidP="0098364C">
      <w:pPr>
        <w:jc w:val="center"/>
        <w:rPr>
          <w:rFonts w:ascii="Arial" w:hAnsi="Arial" w:cs="Arial"/>
          <w:b/>
          <w:sz w:val="28"/>
          <w:szCs w:val="28"/>
        </w:rPr>
      </w:pPr>
    </w:p>
    <w:p w:rsidR="008D0DCE" w:rsidRDefault="008D0DCE"/>
    <w:sectPr w:rsidR="008D0DCE" w:rsidSect="0098364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64C"/>
    <w:rsid w:val="00082592"/>
    <w:rsid w:val="001E6078"/>
    <w:rsid w:val="003D3CCD"/>
    <w:rsid w:val="008D0DCE"/>
    <w:rsid w:val="0098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BDBE0-4C8F-4A6E-8662-D1E704CF0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2018-09-17T02:15:00Z</dcterms:created>
  <dcterms:modified xsi:type="dcterms:W3CDTF">2018-09-17T02:15:00Z</dcterms:modified>
</cp:coreProperties>
</file>