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F4A" w:rsidRPr="00A2255C" w:rsidRDefault="00A85F4A" w:rsidP="00A2255C">
      <w:pPr>
        <w:spacing w:after="200" w:line="276" w:lineRule="auto"/>
        <w:ind w:left="-720"/>
        <w:rPr>
          <w:b/>
          <w:bCs/>
          <w:sz w:val="28"/>
          <w:szCs w:val="28"/>
        </w:rPr>
      </w:pPr>
      <w:r w:rsidRPr="00A2255C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5.5pt">
            <v:imagedata r:id="rId5" o:title=""/>
          </v:shape>
        </w:pict>
      </w:r>
    </w:p>
    <w:p w:rsidR="00A85F4A" w:rsidRDefault="00A85F4A" w:rsidP="00276A2D">
      <w:pPr>
        <w:pStyle w:val="Heading3"/>
        <w:jc w:val="center"/>
        <w:rPr>
          <w:rFonts w:cs="Times New Roman"/>
          <w:color w:val="auto"/>
        </w:rPr>
      </w:pPr>
    </w:p>
    <w:p w:rsidR="00A85F4A" w:rsidRPr="00276A2D" w:rsidRDefault="00A85F4A" w:rsidP="00276A2D">
      <w:pPr>
        <w:pStyle w:val="Heading3"/>
        <w:jc w:val="center"/>
        <w:rPr>
          <w:color w:val="auto"/>
        </w:rPr>
      </w:pPr>
      <w:r w:rsidRPr="00276A2D">
        <w:rPr>
          <w:color w:val="auto"/>
        </w:rPr>
        <w:t>Пояснительная записка</w:t>
      </w:r>
    </w:p>
    <w:p w:rsidR="00A85F4A" w:rsidRDefault="00A85F4A" w:rsidP="007E26CE">
      <w:pPr>
        <w:jc w:val="center"/>
        <w:rPr>
          <w:b/>
          <w:bCs/>
          <w:sz w:val="28"/>
          <w:szCs w:val="28"/>
        </w:rPr>
      </w:pPr>
    </w:p>
    <w:p w:rsidR="00A85F4A" w:rsidRDefault="00A85F4A" w:rsidP="007E26CE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Pr="00E60B91">
        <w:t>основного</w:t>
      </w:r>
      <w:r>
        <w:t xml:space="preserve"> общего образования и примерной программы </w:t>
      </w:r>
      <w:r w:rsidRPr="00E60B91">
        <w:t>основного</w:t>
      </w:r>
      <w:r>
        <w:t xml:space="preserve"> общего образования по географии. Изложенные в ней требования к уровню подготовки учащихся соответствуют требованиям, предъявляемым к выпускникам </w:t>
      </w:r>
      <w:r w:rsidRPr="00E60B91">
        <w:t>основной</w:t>
      </w:r>
      <w:r>
        <w:t xml:space="preserve"> школы, определённым государственным стандартом </w:t>
      </w:r>
      <w:r w:rsidRPr="00E60B91">
        <w:t>основного</w:t>
      </w:r>
      <w:r>
        <w:t xml:space="preserve"> общего образования по географии. Рабочая программа составлена на основе Примерной программы </w:t>
      </w:r>
      <w:r w:rsidRPr="00E60B91">
        <w:t>основного</w:t>
      </w:r>
      <w:r>
        <w:t xml:space="preserve"> общего образования по географии . Авторы программы  И.И. Баринова. Данная программа опубликована </w:t>
      </w:r>
      <w:r w:rsidRPr="007E26CE">
        <w:t>в учебном издании «Программы общеобразовательных уч</w:t>
      </w:r>
      <w:r>
        <w:t>реждений. География. 6-11</w:t>
      </w:r>
      <w:r w:rsidRPr="007E26CE">
        <w:t xml:space="preserve"> классы».</w:t>
      </w:r>
      <w:r w:rsidRPr="007E26CE">
        <w:rPr>
          <w:b/>
          <w:bCs/>
        </w:rPr>
        <w:t xml:space="preserve"> </w:t>
      </w:r>
      <w:r>
        <w:t>Составитель В.В.Курчина</w:t>
      </w:r>
      <w:r w:rsidRPr="007E26CE">
        <w:t>— М.:</w:t>
      </w:r>
      <w:r>
        <w:t>Дрофа, 2011г.</w:t>
      </w:r>
    </w:p>
    <w:p w:rsidR="00A85F4A" w:rsidRDefault="00A85F4A" w:rsidP="00C70083">
      <w:pPr>
        <w:ind w:firstLine="567"/>
        <w:jc w:val="both"/>
      </w:pPr>
      <w:r>
        <w:rPr>
          <w:b/>
          <w:bCs/>
        </w:rPr>
        <w:t>Количество часов</w:t>
      </w:r>
      <w:r>
        <w:t>: по учебному плану — 68 часов , 2 часа в неделю</w:t>
      </w:r>
    </w:p>
    <w:p w:rsidR="00A85F4A" w:rsidRDefault="00A85F4A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A85F4A" w:rsidRDefault="00A85F4A" w:rsidP="00315E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Учебник «География:  Природа России» 8 класс  И.И. Баринова /М: «Дрофа» 2014г;</w:t>
      </w:r>
    </w:p>
    <w:p w:rsidR="00A85F4A" w:rsidRDefault="00A85F4A" w:rsidP="00315E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Атлас и комплект контурных карт /М: «Дрофа» 2011г.</w:t>
      </w:r>
    </w:p>
    <w:p w:rsidR="00A85F4A" w:rsidRDefault="00A85F4A" w:rsidP="00315E5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Рабочая тетрадь И.И. Баринова « География России. Природа .» К учебнику И.И. Бариновой « География России. Природа». М.:Дрофа,2011г.</w:t>
      </w:r>
    </w:p>
    <w:p w:rsidR="00A85F4A" w:rsidRDefault="00A85F4A" w:rsidP="007E26CE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</w:p>
    <w:p w:rsidR="00A85F4A" w:rsidRPr="00900D7C" w:rsidRDefault="00A85F4A" w:rsidP="00022DFA">
      <w:pPr>
        <w:ind w:firstLine="567"/>
        <w:rPr>
          <w:b/>
          <w:bCs/>
        </w:rPr>
      </w:pPr>
      <w:r w:rsidRPr="00900D7C">
        <w:rPr>
          <w:b/>
          <w:bCs/>
        </w:rPr>
        <w:t>Изучение географии в 8 классе  направлено на достижение следующих основных целей:</w:t>
      </w:r>
    </w:p>
    <w:p w:rsidR="00A85F4A" w:rsidRPr="00900D7C" w:rsidRDefault="00A85F4A" w:rsidP="00900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D7C">
        <w:rPr>
          <w:rFonts w:ascii="Times New Roman" w:hAnsi="Times New Roman" w:cs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A85F4A" w:rsidRPr="00900D7C" w:rsidRDefault="00A85F4A" w:rsidP="00900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D7C">
        <w:rPr>
          <w:rFonts w:ascii="Times New Roman" w:hAnsi="Times New Roman" w:cs="Times New Roman"/>
          <w:sz w:val="24"/>
          <w:szCs w:val="24"/>
        </w:rPr>
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A85F4A" w:rsidRPr="00900D7C" w:rsidRDefault="00A85F4A" w:rsidP="00900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D7C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A85F4A" w:rsidRPr="00900D7C" w:rsidRDefault="00A85F4A" w:rsidP="00900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D7C">
        <w:rPr>
          <w:rFonts w:ascii="Times New Roman" w:hAnsi="Times New Roman" w:cs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A85F4A" w:rsidRPr="00900D7C" w:rsidRDefault="00A85F4A" w:rsidP="00900D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D7C">
        <w:rPr>
          <w:rFonts w:ascii="Times New Roman" w:hAnsi="Times New Roman" w:cs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A85F4A" w:rsidRDefault="00A85F4A" w:rsidP="00022DFA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A85F4A" w:rsidRDefault="00A85F4A" w:rsidP="00F94C8E">
      <w:pPr>
        <w:spacing w:before="100" w:beforeAutospacing="1"/>
        <w:jc w:val="center"/>
        <w:rPr>
          <w:b/>
          <w:bCs/>
        </w:rPr>
      </w:pPr>
      <w:r>
        <w:rPr>
          <w:b/>
          <w:bCs/>
        </w:rPr>
        <w:t>Содержание обучения</w:t>
      </w:r>
    </w:p>
    <w:p w:rsidR="00A85F4A" w:rsidRDefault="00A85F4A" w:rsidP="00022DFA">
      <w:pPr>
        <w:rPr>
          <w:rFonts w:ascii="Calibri" w:hAnsi="Calibri" w:cs="Calibri"/>
          <w:b/>
          <w:bCs/>
          <w:sz w:val="22"/>
          <w:szCs w:val="22"/>
          <w:lang w:eastAsia="en-US"/>
        </w:rPr>
      </w:pPr>
    </w:p>
    <w:p w:rsidR="00A85F4A" w:rsidRPr="00DF32F9" w:rsidRDefault="00A85F4A" w:rsidP="00DF32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32F9">
        <w:rPr>
          <w:rFonts w:ascii="Times New Roman" w:hAnsi="Times New Roman" w:cs="Times New Roman"/>
          <w:sz w:val="24"/>
          <w:szCs w:val="24"/>
        </w:rPr>
        <w:t>Особенности географического положения России. Территория и акватория, морские и сухопутные границы, воздушное пространство, недра, континентальный шельф и экономическая зона Российской Федерации. ИСТОРИЯ ОСВОЕНИЯ И ИЗУЧЕНИЯ ТЕРРИТОРИИ РОССИИ. Часовые пояса.</w:t>
      </w:r>
    </w:p>
    <w:p w:rsidR="00A85F4A" w:rsidRPr="00DF32F9" w:rsidRDefault="00A85F4A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Анализ карт административно-территориального и политико-административного деления страны.</w:t>
      </w:r>
    </w:p>
    <w:p w:rsidR="00A85F4A" w:rsidRPr="00DF32F9" w:rsidRDefault="00A85F4A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Природа России. Природные условия и ресурсы. Природный и экологический потенциал России. Особенности геологического строения и распространения крупных форм рельефа. Типы климатов, факторы их формирования, климатические пояса. Климат и хозяйственная деятельность людей. Многолетняя мерзлота. Внутренние воды и водные ресурсы, особенности их размещения на территории страны. Природно-хозяйственные различия морей России. Почвы и почвенные ресурсы, размещение основных типов почв. Меры по сохранению плодородия почв. Стихийные природные явления на территории страны. Растительный и животный мир России. Природные зоны. Высотная поясность. ОСОБО ОХРАНЯЕМЫЕ ПРИРОДНЫЕ ТЕРРИТОРИИ.</w:t>
      </w:r>
    </w:p>
    <w:p w:rsidR="00A85F4A" w:rsidRPr="00DF32F9" w:rsidRDefault="00A85F4A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Выявление: зависимости между тектоническим строением, рельефом и размещением основных групп полезных ископаемых; зависимости между режимом, характером течения рек, рельефом и климатом; способов адаптации человека к разнообразным климатическим условиям. Анализ физической карты и карт компонентов природы.</w:t>
      </w:r>
    </w:p>
    <w:p w:rsidR="00A85F4A" w:rsidRPr="00DF32F9" w:rsidRDefault="00A85F4A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Население России. 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A85F4A" w:rsidRPr="00DF32F9" w:rsidRDefault="00A85F4A" w:rsidP="00DF32F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32F9">
        <w:rPr>
          <w:rFonts w:ascii="Times New Roman" w:hAnsi="Times New Roman" w:cs="Times New Roman"/>
          <w:sz w:val="24"/>
          <w:szCs w:val="24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A85F4A" w:rsidRPr="002A6125" w:rsidRDefault="00A85F4A" w:rsidP="00DF32F9">
      <w:pPr>
        <w:pStyle w:val="NormalWeb"/>
        <w:spacing w:before="0" w:beforeAutospacing="0" w:after="0" w:afterAutospacing="0"/>
        <w:ind w:firstLine="405"/>
        <w:jc w:val="both"/>
        <w:rPr>
          <w:color w:val="000000"/>
        </w:rPr>
      </w:pPr>
    </w:p>
    <w:p w:rsidR="00A85F4A" w:rsidRPr="00E458EF" w:rsidRDefault="00A85F4A" w:rsidP="00B062D0">
      <w:pPr>
        <w:spacing w:before="100" w:beforeAutospacing="1"/>
        <w:jc w:val="center"/>
        <w:rPr>
          <w:b/>
          <w:bCs/>
        </w:rPr>
      </w:pPr>
      <w:r w:rsidRPr="00E458EF">
        <w:rPr>
          <w:b/>
          <w:bCs/>
        </w:rPr>
        <w:t>Требования к уровню подготовки учащихся</w:t>
      </w:r>
    </w:p>
    <w:p w:rsidR="00A85F4A" w:rsidRPr="00E458EF" w:rsidRDefault="00A85F4A" w:rsidP="00B062D0">
      <w:pPr>
        <w:pStyle w:val="NormalWeb"/>
        <w:spacing w:before="0" w:beforeAutospacing="0" w:after="0" w:afterAutospacing="0"/>
        <w:ind w:firstLine="405"/>
        <w:rPr>
          <w:color w:val="000000"/>
        </w:rPr>
      </w:pP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Pr="00E458EF">
        <w:rPr>
          <w:rFonts w:ascii="Times New Roman" w:hAnsi="Times New Roman" w:cs="Times New Roman"/>
          <w:sz w:val="24"/>
          <w:szCs w:val="24"/>
        </w:rPr>
        <w:t>В результате изучения географии ученик должен: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8EF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географическую зональность и поясность;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природные и антропогенные причины возникновения геоэкологических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58EF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ориентирования на местности и проведения съемок ее участков; определения поясного времени; чтения карт различного содержания;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A85F4A" w:rsidRPr="00E458EF" w:rsidRDefault="00A85F4A" w:rsidP="00E458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458EF">
        <w:rPr>
          <w:rFonts w:ascii="Times New Roman" w:hAnsi="Times New Roman" w:cs="Times New Roman"/>
          <w:sz w:val="24"/>
          <w:szCs w:val="24"/>
        </w:rPr>
        <w:t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A85F4A" w:rsidRDefault="00A85F4A" w:rsidP="00E458EF"/>
    <w:p w:rsidR="00A85F4A" w:rsidRDefault="00A85F4A" w:rsidP="00DF32F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A85F4A" w:rsidRDefault="00A85F4A" w:rsidP="00DF32F9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A85F4A" w:rsidRDefault="00A85F4A" w:rsidP="00DF32F9">
      <w:pPr>
        <w:widowControl w:val="0"/>
        <w:tabs>
          <w:tab w:val="left" w:pos="4045"/>
        </w:tabs>
        <w:autoSpaceDE w:val="0"/>
        <w:autoSpaceDN w:val="0"/>
        <w:adjustRightInd w:val="0"/>
        <w:ind w:left="4045"/>
      </w:pPr>
    </w:p>
    <w:p w:rsidR="00A85F4A" w:rsidRPr="002E5DB4" w:rsidRDefault="00A85F4A" w:rsidP="00DF32F9"/>
    <w:p w:rsidR="00A85F4A" w:rsidRDefault="00A85F4A" w:rsidP="00DF32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2E5DB4">
        <w:rPr>
          <w:rFonts w:ascii="Times New Roman" w:eastAsia="BatangChe" w:hAnsi="Times New Roman" w:cs="Times New Roman"/>
          <w:sz w:val="24"/>
          <w:szCs w:val="24"/>
        </w:rPr>
        <w:t>И.И.Баринова. Поурочные разработки по географии России . К учебнику И.И. Бариновой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2E5DB4">
        <w:rPr>
          <w:rFonts w:ascii="Times New Roman" w:eastAsia="BatangChe" w:hAnsi="Times New Roman" w:cs="Times New Roman"/>
          <w:sz w:val="24"/>
          <w:szCs w:val="24"/>
        </w:rPr>
        <w:t xml:space="preserve"> « География России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2E5DB4">
        <w:rPr>
          <w:rFonts w:ascii="Times New Roman" w:eastAsia="BatangChe" w:hAnsi="Times New Roman" w:cs="Times New Roman"/>
          <w:sz w:val="24"/>
          <w:szCs w:val="24"/>
        </w:rPr>
        <w:t>.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2E5DB4">
        <w:rPr>
          <w:rFonts w:ascii="Times New Roman" w:eastAsia="BatangChe" w:hAnsi="Times New Roman" w:cs="Times New Roman"/>
          <w:sz w:val="24"/>
          <w:szCs w:val="24"/>
        </w:rPr>
        <w:t>Природа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2E5DB4">
        <w:rPr>
          <w:rFonts w:ascii="Times New Roman" w:eastAsia="BatangChe" w:hAnsi="Times New Roman" w:cs="Times New Roman"/>
          <w:sz w:val="24"/>
          <w:szCs w:val="24"/>
        </w:rPr>
        <w:t>.</w:t>
      </w:r>
      <w:r>
        <w:rPr>
          <w:rFonts w:ascii="Times New Roman" w:eastAsia="BatangChe" w:hAnsi="Times New Roman" w:cs="Times New Roman"/>
          <w:sz w:val="24"/>
          <w:szCs w:val="24"/>
        </w:rPr>
        <w:t xml:space="preserve"> </w:t>
      </w:r>
      <w:r w:rsidRPr="002E5DB4">
        <w:rPr>
          <w:rFonts w:ascii="Times New Roman" w:eastAsia="BatangChe" w:hAnsi="Times New Roman" w:cs="Times New Roman"/>
          <w:sz w:val="24"/>
          <w:szCs w:val="24"/>
        </w:rPr>
        <w:t>8класс», М.: Экзамен ,2008г</w:t>
      </w:r>
      <w:r w:rsidRPr="002E5DB4">
        <w:rPr>
          <w:rFonts w:ascii="Times New Roman" w:hAnsi="Times New Roman" w:cs="Times New Roman"/>
          <w:sz w:val="24"/>
          <w:szCs w:val="24"/>
        </w:rPr>
        <w:t>.</w:t>
      </w:r>
    </w:p>
    <w:p w:rsidR="00A85F4A" w:rsidRDefault="00A85F4A" w:rsidP="00DF32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Е.А Жижина, Поурочные разработки по географии. Природа России. 8 класс. К учебнику И.И.Бариновой География России. Природа.8 класс. М.: Вако, 2008г.</w:t>
      </w:r>
    </w:p>
    <w:p w:rsidR="00A85F4A" w:rsidRPr="002E5DB4" w:rsidRDefault="00A85F4A" w:rsidP="00DF32F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И.В.Новоженин. Физическая география России. 8 класс. Тесты. М.: Владос, 2008г.</w:t>
      </w:r>
    </w:p>
    <w:p w:rsidR="00A85F4A" w:rsidRDefault="00A85F4A"/>
    <w:p w:rsidR="00A85F4A" w:rsidRDefault="00A85F4A"/>
    <w:p w:rsidR="00A85F4A" w:rsidRDefault="00A85F4A"/>
    <w:p w:rsidR="00A85F4A" w:rsidRDefault="00A85F4A" w:rsidP="00B062D0">
      <w:pPr>
        <w:pStyle w:val="Heading1"/>
        <w:rPr>
          <w:rFonts w:cs="Times New Roman"/>
        </w:rPr>
        <w:sectPr w:rsidR="00A85F4A" w:rsidSect="00A2255C">
          <w:pgSz w:w="16838" w:h="11906" w:orient="landscape"/>
          <w:pgMar w:top="0" w:right="720" w:bottom="46" w:left="720" w:header="709" w:footer="709" w:gutter="0"/>
          <w:cols w:space="708"/>
          <w:docGrid w:linePitch="360"/>
        </w:sectPr>
      </w:pPr>
    </w:p>
    <w:p w:rsidR="00A85F4A" w:rsidRPr="00C70083" w:rsidRDefault="00A85F4A" w:rsidP="00276A2D">
      <w:pPr>
        <w:pStyle w:val="Heading1"/>
        <w:jc w:val="center"/>
        <w:rPr>
          <w:color w:val="auto"/>
        </w:rPr>
      </w:pPr>
      <w:r w:rsidRPr="00C70083">
        <w:rPr>
          <w:color w:val="auto"/>
        </w:rPr>
        <w:t>Поурочно-тематическое планирование</w:t>
      </w:r>
    </w:p>
    <w:p w:rsidR="00A85F4A" w:rsidRDefault="00A85F4A" w:rsidP="00B062D0"/>
    <w:tbl>
      <w:tblPr>
        <w:tblW w:w="151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"/>
        <w:gridCol w:w="1667"/>
        <w:gridCol w:w="5668"/>
        <w:gridCol w:w="1134"/>
        <w:gridCol w:w="1847"/>
        <w:gridCol w:w="1847"/>
        <w:gridCol w:w="1799"/>
        <w:gridCol w:w="1140"/>
      </w:tblGrid>
      <w:tr w:rsidR="00A85F4A" w:rsidTr="006B10F3">
        <w:trPr>
          <w:cantSplit/>
          <w:trHeight w:val="690"/>
        </w:trPr>
        <w:tc>
          <w:tcPr>
            <w:tcW w:w="1673" w:type="dxa"/>
            <w:gridSpan w:val="3"/>
            <w:vMerge w:val="restart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№ урока</w:t>
            </w:r>
          </w:p>
        </w:tc>
        <w:tc>
          <w:tcPr>
            <w:tcW w:w="5668" w:type="dxa"/>
            <w:vMerge w:val="restart"/>
            <w:vAlign w:val="center"/>
          </w:tcPr>
          <w:p w:rsidR="00A85F4A" w:rsidRPr="000F7863" w:rsidRDefault="00A85F4A" w:rsidP="0091655D">
            <w:pPr>
              <w:pStyle w:val="Heading4"/>
              <w:rPr>
                <w:b w:val="0"/>
                <w:bCs w:val="0"/>
                <w:color w:val="auto"/>
              </w:rPr>
            </w:pPr>
            <w:r w:rsidRPr="000F7863">
              <w:rPr>
                <w:b w:val="0"/>
                <w:bCs w:val="0"/>
                <w:color w:val="auto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A85F4A" w:rsidRDefault="00A85F4A" w:rsidP="0091655D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  <w:sz w:val="22"/>
                <w:szCs w:val="22"/>
              </w:rPr>
              <w:t>Коли-чество часов</w:t>
            </w:r>
          </w:p>
          <w:p w:rsidR="00A85F4A" w:rsidRDefault="00A85F4A" w:rsidP="0091655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694" w:type="dxa"/>
            <w:gridSpan w:val="2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Учебный материал</w:t>
            </w:r>
          </w:p>
        </w:tc>
        <w:tc>
          <w:tcPr>
            <w:tcW w:w="1799" w:type="dxa"/>
            <w:vMerge w:val="restart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Вид контроля</w:t>
            </w:r>
          </w:p>
        </w:tc>
        <w:tc>
          <w:tcPr>
            <w:tcW w:w="1140" w:type="dxa"/>
            <w:vMerge w:val="restart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Примерные сроки изучения материала</w:t>
            </w:r>
          </w:p>
        </w:tc>
      </w:tr>
      <w:tr w:rsidR="00A85F4A" w:rsidTr="006B10F3">
        <w:trPr>
          <w:cantSplit/>
          <w:trHeight w:val="690"/>
        </w:trPr>
        <w:tc>
          <w:tcPr>
            <w:tcW w:w="1673" w:type="dxa"/>
            <w:gridSpan w:val="3"/>
            <w:vMerge/>
            <w:vAlign w:val="center"/>
          </w:tcPr>
          <w:p w:rsidR="00A85F4A" w:rsidRDefault="00A85F4A" w:rsidP="0091655D">
            <w:pPr>
              <w:jc w:val="center"/>
              <w:rPr>
                <w:i/>
                <w:iCs/>
              </w:rPr>
            </w:pPr>
          </w:p>
        </w:tc>
        <w:tc>
          <w:tcPr>
            <w:tcW w:w="5668" w:type="dxa"/>
            <w:vMerge/>
            <w:vAlign w:val="center"/>
          </w:tcPr>
          <w:p w:rsidR="00A85F4A" w:rsidRDefault="00A85F4A" w:rsidP="0091655D">
            <w:pPr>
              <w:jc w:val="center"/>
              <w:rPr>
                <w:i/>
                <w:iCs/>
              </w:rPr>
            </w:pPr>
          </w:p>
        </w:tc>
        <w:tc>
          <w:tcPr>
            <w:tcW w:w="1134" w:type="dxa"/>
            <w:vMerge/>
            <w:vAlign w:val="center"/>
          </w:tcPr>
          <w:p w:rsidR="00A85F4A" w:rsidRDefault="00A85F4A" w:rsidP="0091655D">
            <w:pPr>
              <w:pStyle w:val="BodyText"/>
              <w:rPr>
                <w:b/>
                <w:bCs/>
                <w:i/>
                <w:iCs/>
              </w:rPr>
            </w:pPr>
          </w:p>
        </w:tc>
        <w:tc>
          <w:tcPr>
            <w:tcW w:w="1847" w:type="dxa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урочной деятельности учащегося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для внеурочной деятельности учащегося</w:t>
            </w:r>
          </w:p>
        </w:tc>
        <w:tc>
          <w:tcPr>
            <w:tcW w:w="1799" w:type="dxa"/>
            <w:vMerge/>
            <w:vAlign w:val="center"/>
          </w:tcPr>
          <w:p w:rsidR="00A85F4A" w:rsidRDefault="00A85F4A" w:rsidP="0091655D">
            <w:pPr>
              <w:jc w:val="center"/>
              <w:rPr>
                <w:i/>
                <w:iCs/>
              </w:rPr>
            </w:pPr>
          </w:p>
        </w:tc>
        <w:tc>
          <w:tcPr>
            <w:tcW w:w="1140" w:type="dxa"/>
            <w:vMerge/>
            <w:vAlign w:val="center"/>
          </w:tcPr>
          <w:p w:rsidR="00A85F4A" w:rsidRDefault="00A85F4A" w:rsidP="0091655D">
            <w:pPr>
              <w:jc w:val="center"/>
              <w:rPr>
                <w:i/>
                <w:iCs/>
              </w:rPr>
            </w:pP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668" w:type="dxa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47" w:type="dxa"/>
          </w:tcPr>
          <w:p w:rsidR="00A85F4A" w:rsidRDefault="00A85F4A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799" w:type="dxa"/>
          </w:tcPr>
          <w:p w:rsidR="00A85F4A" w:rsidRDefault="00A85F4A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A85F4A" w:rsidTr="006B10F3">
        <w:trPr>
          <w:trHeight w:val="473"/>
        </w:trPr>
        <w:tc>
          <w:tcPr>
            <w:tcW w:w="7341" w:type="dxa"/>
            <w:gridSpan w:val="4"/>
            <w:vAlign w:val="center"/>
          </w:tcPr>
          <w:p w:rsidR="00A85F4A" w:rsidRDefault="00A85F4A" w:rsidP="0091655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799" w:type="dxa"/>
          </w:tcPr>
          <w:p w:rsidR="00A85F4A" w:rsidRDefault="00A85F4A" w:rsidP="0091655D"/>
        </w:tc>
        <w:tc>
          <w:tcPr>
            <w:tcW w:w="1140" w:type="dxa"/>
          </w:tcPr>
          <w:p w:rsidR="00A85F4A" w:rsidRDefault="00A85F4A" w:rsidP="0091655D"/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68" w:type="dxa"/>
          </w:tcPr>
          <w:p w:rsidR="00A85F4A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Что изучает география России.</w:t>
            </w:r>
          </w:p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 xml:space="preserve">Рабочая тетрадь:     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Стр.5</w:t>
            </w:r>
          </w:p>
        </w:tc>
        <w:tc>
          <w:tcPr>
            <w:tcW w:w="1799" w:type="dxa"/>
          </w:tcPr>
          <w:p w:rsidR="00A85F4A" w:rsidRDefault="00A85F4A" w:rsidP="0091655D">
            <w:r>
              <w:rPr>
                <w:sz w:val="22"/>
                <w:szCs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07.09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</w:t>
            </w:r>
          </w:p>
        </w:tc>
        <w:tc>
          <w:tcPr>
            <w:tcW w:w="5668" w:type="dxa"/>
          </w:tcPr>
          <w:p w:rsidR="00A85F4A" w:rsidRPr="006D5A01" w:rsidRDefault="00A85F4A" w:rsidP="00276A2D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 w:rsidRPr="006D5A01">
              <w:t xml:space="preserve"> </w:t>
            </w:r>
            <w:r>
              <w:t>Г</w:t>
            </w:r>
            <w:r w:rsidRPr="006D5A01">
              <w:t>еографическо</w:t>
            </w:r>
            <w:r>
              <w:t>е</w:t>
            </w:r>
            <w:r w:rsidRPr="006D5A01">
              <w:t xml:space="preserve"> положени</w:t>
            </w:r>
            <w:r>
              <w:t>е</w:t>
            </w:r>
            <w:r w:rsidRPr="006D5A01">
              <w:t xml:space="preserve"> России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§1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§1</w:t>
            </w:r>
          </w:p>
        </w:tc>
        <w:tc>
          <w:tcPr>
            <w:tcW w:w="1799" w:type="dxa"/>
          </w:tcPr>
          <w:p w:rsidR="00A85F4A" w:rsidRPr="006D5A01" w:rsidRDefault="00A85F4A" w:rsidP="0091655D">
            <w:r w:rsidRPr="006D5A01">
              <w:t>Фронтальный устный опрос , практическая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08.09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</w:t>
            </w:r>
          </w:p>
        </w:tc>
        <w:tc>
          <w:tcPr>
            <w:tcW w:w="5668" w:type="dxa"/>
          </w:tcPr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Моря, омывающие берега России.</w:t>
            </w:r>
          </w:p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Ресурсы морей.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§2, сообщения о море, омывающем берега России</w:t>
            </w:r>
          </w:p>
        </w:tc>
        <w:tc>
          <w:tcPr>
            <w:tcW w:w="1799" w:type="dxa"/>
          </w:tcPr>
          <w:p w:rsidR="00A85F4A" w:rsidRPr="002C25C9" w:rsidRDefault="00A85F4A" w:rsidP="0091655D">
            <w:r w:rsidRPr="002C25C9">
              <w:t>Фронтальный устный опрос, творческая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14.09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4</w:t>
            </w:r>
          </w:p>
        </w:tc>
        <w:tc>
          <w:tcPr>
            <w:tcW w:w="5668" w:type="dxa"/>
          </w:tcPr>
          <w:p w:rsidR="00A85F4A" w:rsidRDefault="00A85F4A" w:rsidP="002C25C9">
            <w:r w:rsidRPr="00CA1247">
              <w:t>Россия на карте часовых поясов. Различия во времени на территории.</w:t>
            </w:r>
            <w:r w:rsidRPr="00CA1247">
              <w:rPr>
                <w:b/>
                <w:bCs/>
              </w:rPr>
              <w:t xml:space="preserve"> Практическая работа №2</w:t>
            </w:r>
            <w:r>
              <w:t xml:space="preserve"> </w:t>
            </w:r>
          </w:p>
          <w:p w:rsidR="00A85F4A" w:rsidRPr="00CA1247" w:rsidRDefault="00A85F4A" w:rsidP="002C25C9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«Определение поясного времени для разных пунктов России»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§3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§3</w:t>
            </w:r>
          </w:p>
        </w:tc>
        <w:tc>
          <w:tcPr>
            <w:tcW w:w="1799" w:type="dxa"/>
          </w:tcPr>
          <w:p w:rsidR="00A85F4A" w:rsidRPr="006D5A01" w:rsidRDefault="00A85F4A" w:rsidP="0091655D">
            <w:r w:rsidRPr="006D5A01">
              <w:t>Фронтальный устный опрос , практическая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15.09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5</w:t>
            </w:r>
          </w:p>
        </w:tc>
        <w:tc>
          <w:tcPr>
            <w:tcW w:w="5668" w:type="dxa"/>
          </w:tcPr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Как осваивали и изучали территорию России.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§4-5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§4-5, повт. § 1-3, закончить оформление таблицы</w:t>
            </w:r>
          </w:p>
        </w:tc>
        <w:tc>
          <w:tcPr>
            <w:tcW w:w="1799" w:type="dxa"/>
          </w:tcPr>
          <w:p w:rsidR="00A85F4A" w:rsidRPr="006D5A01" w:rsidRDefault="00A85F4A" w:rsidP="0091655D">
            <w:r>
              <w:rPr>
                <w:sz w:val="22"/>
                <w:szCs w:val="22"/>
              </w:rPr>
              <w:t>самостоятельная работа по учебнику доп. материалам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21.09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Pr="00CA1247" w:rsidRDefault="00A85F4A" w:rsidP="002C25C9">
            <w:pPr>
              <w:jc w:val="center"/>
              <w:rPr>
                <w:b/>
                <w:bCs/>
                <w:i/>
                <w:iCs/>
              </w:rPr>
            </w:pPr>
            <w:r w:rsidRPr="00CA1247">
              <w:rPr>
                <w:b/>
                <w:bCs/>
                <w:i/>
                <w:iCs/>
              </w:rPr>
              <w:t>Раздел 1. Особенности природ</w:t>
            </w:r>
            <w:r>
              <w:rPr>
                <w:b/>
                <w:bCs/>
                <w:i/>
                <w:iCs/>
              </w:rPr>
              <w:t>ы и природные ресурсы России (25</w:t>
            </w:r>
            <w:r w:rsidRPr="00CA1247">
              <w:rPr>
                <w:b/>
                <w:bCs/>
                <w:i/>
                <w:iCs/>
              </w:rPr>
              <w:t xml:space="preserve"> ч)</w:t>
            </w:r>
          </w:p>
          <w:p w:rsidR="00A85F4A" w:rsidRPr="00CA1247" w:rsidRDefault="00A85F4A" w:rsidP="002C25C9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Тема 1. Рельеф, геологическое строение и полезные ископаемые (</w:t>
            </w:r>
            <w:r>
              <w:rPr>
                <w:b/>
                <w:bCs/>
              </w:rPr>
              <w:t xml:space="preserve">6 </w:t>
            </w:r>
            <w:r w:rsidRPr="00CA1247">
              <w:rPr>
                <w:b/>
                <w:bCs/>
              </w:rPr>
              <w:t>ч)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25</w:t>
            </w:r>
          </w:p>
          <w:p w:rsidR="00A85F4A" w:rsidRPr="002C25C9" w:rsidRDefault="00A85F4A" w:rsidP="009165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/>
        </w:tc>
        <w:tc>
          <w:tcPr>
            <w:tcW w:w="1799" w:type="dxa"/>
          </w:tcPr>
          <w:p w:rsidR="00A85F4A" w:rsidRDefault="00A85F4A" w:rsidP="0091655D"/>
        </w:tc>
        <w:tc>
          <w:tcPr>
            <w:tcW w:w="1140" w:type="dxa"/>
            <w:vAlign w:val="center"/>
          </w:tcPr>
          <w:p w:rsidR="00A85F4A" w:rsidRDefault="00A85F4A" w:rsidP="0091655D"/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6</w:t>
            </w:r>
          </w:p>
        </w:tc>
        <w:tc>
          <w:tcPr>
            <w:tcW w:w="5668" w:type="dxa"/>
          </w:tcPr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Особенности  рельефа России.</w:t>
            </w:r>
          </w:p>
        </w:tc>
        <w:tc>
          <w:tcPr>
            <w:tcW w:w="1134" w:type="dxa"/>
            <w:vAlign w:val="center"/>
          </w:tcPr>
          <w:p w:rsidR="00A85F4A" w:rsidRPr="002C25C9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 6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§6</w:t>
            </w:r>
          </w:p>
        </w:tc>
        <w:tc>
          <w:tcPr>
            <w:tcW w:w="1799" w:type="dxa"/>
          </w:tcPr>
          <w:p w:rsidR="00A85F4A" w:rsidRPr="002C25C9" w:rsidRDefault="00A85F4A" w:rsidP="0091655D">
            <w:r w:rsidRPr="002C25C9">
              <w:t>Фронтальный 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22.09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7</w:t>
            </w:r>
          </w:p>
        </w:tc>
        <w:tc>
          <w:tcPr>
            <w:tcW w:w="5668" w:type="dxa"/>
          </w:tcPr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CA1247">
              <w:t>Геологическое строение  территории</w:t>
            </w:r>
            <w:r>
              <w:t xml:space="preserve"> России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§7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§7</w:t>
            </w:r>
          </w:p>
        </w:tc>
        <w:tc>
          <w:tcPr>
            <w:tcW w:w="1799" w:type="dxa"/>
          </w:tcPr>
          <w:p w:rsidR="00A85F4A" w:rsidRPr="0078237E" w:rsidRDefault="00A85F4A" w:rsidP="0091655D">
            <w:r w:rsidRPr="0078237E">
              <w:t>Фронтальный 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28.09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8</w:t>
            </w:r>
          </w:p>
        </w:tc>
        <w:tc>
          <w:tcPr>
            <w:tcW w:w="5668" w:type="dxa"/>
          </w:tcPr>
          <w:p w:rsidR="00A85F4A" w:rsidRPr="0078237E" w:rsidRDefault="00A85F4A" w:rsidP="00A934A2">
            <w:r>
              <w:t xml:space="preserve"> Минеральные ресурсы России.</w:t>
            </w:r>
            <w:r w:rsidRPr="00CA1247">
              <w:rPr>
                <w:b/>
                <w:bCs/>
              </w:rPr>
              <w:t xml:space="preserve"> </w:t>
            </w:r>
            <w:r w:rsidRPr="0078237E">
              <w:rPr>
                <w:b/>
                <w:bCs/>
              </w:rPr>
              <w:t>Практическая работа №3</w:t>
            </w:r>
            <w:r w:rsidRPr="0078237E">
              <w:t xml:space="preserve"> </w:t>
            </w:r>
          </w:p>
          <w:p w:rsidR="00A85F4A" w:rsidRPr="00E56587" w:rsidRDefault="00A85F4A" w:rsidP="00A934A2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 w:rsidRPr="0078237E">
              <w:t>«Объяснение зависимости расположения крупных форм рельефа и месторождений  полезных ископаемых от строения земной коры»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§8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§8</w:t>
            </w:r>
          </w:p>
        </w:tc>
        <w:tc>
          <w:tcPr>
            <w:tcW w:w="1799" w:type="dxa"/>
          </w:tcPr>
          <w:p w:rsidR="00A85F4A" w:rsidRPr="0078237E" w:rsidRDefault="00A85F4A" w:rsidP="0091655D">
            <w:r w:rsidRPr="0078237E">
              <w:t>Фронтальный 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29.09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9</w:t>
            </w:r>
          </w:p>
        </w:tc>
        <w:tc>
          <w:tcPr>
            <w:tcW w:w="5668" w:type="dxa"/>
          </w:tcPr>
          <w:p w:rsidR="00A85F4A" w:rsidRDefault="00A85F4A" w:rsidP="0078237E">
            <w:r>
              <w:t xml:space="preserve"> Развитие форм  рельефа.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§9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§9</w:t>
            </w:r>
          </w:p>
        </w:tc>
        <w:tc>
          <w:tcPr>
            <w:tcW w:w="1799" w:type="dxa"/>
          </w:tcPr>
          <w:p w:rsidR="00A85F4A" w:rsidRPr="0078237E" w:rsidRDefault="00A85F4A" w:rsidP="0091655D">
            <w:r w:rsidRPr="0078237E">
              <w:t>Фронтальный устный опрос</w:t>
            </w:r>
            <w:r>
              <w:t xml:space="preserve"> ,</w:t>
            </w:r>
            <w:r w:rsidRPr="006D5A01">
              <w:t xml:space="preserve"> практическая работа</w:t>
            </w:r>
            <w:r>
              <w:t xml:space="preserve">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05.10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Pr="00CA1247" w:rsidRDefault="00A85F4A" w:rsidP="0078237E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2. Климат и климатические ресурсы (6 ч)</w:t>
            </w:r>
          </w:p>
          <w:p w:rsidR="00A85F4A" w:rsidRPr="0078237E" w:rsidRDefault="00A85F4A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  <w:rPr>
                <w:rFonts w:ascii="Arial"/>
              </w:rPr>
            </w:pPr>
          </w:p>
        </w:tc>
        <w:tc>
          <w:tcPr>
            <w:tcW w:w="1134" w:type="dxa"/>
            <w:vAlign w:val="center"/>
          </w:tcPr>
          <w:p w:rsidR="00A85F4A" w:rsidRPr="0078237E" w:rsidRDefault="00A85F4A" w:rsidP="0091655D">
            <w:pPr>
              <w:jc w:val="center"/>
              <w:rPr>
                <w:b/>
                <w:bCs/>
              </w:rPr>
            </w:pPr>
            <w:r w:rsidRPr="0078237E">
              <w:rPr>
                <w:b/>
                <w:bCs/>
              </w:rPr>
              <w:t>6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/>
        </w:tc>
        <w:tc>
          <w:tcPr>
            <w:tcW w:w="1799" w:type="dxa"/>
          </w:tcPr>
          <w:p w:rsidR="00A85F4A" w:rsidRPr="0078237E" w:rsidRDefault="00A85F4A" w:rsidP="0091655D"/>
        </w:tc>
        <w:tc>
          <w:tcPr>
            <w:tcW w:w="1140" w:type="dxa"/>
            <w:vAlign w:val="center"/>
          </w:tcPr>
          <w:p w:rsidR="00A85F4A" w:rsidRDefault="00A85F4A" w:rsidP="0091655D"/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10</w:t>
            </w:r>
          </w:p>
        </w:tc>
        <w:tc>
          <w:tcPr>
            <w:tcW w:w="5668" w:type="dxa"/>
          </w:tcPr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  <w:ind w:left="45"/>
            </w:pPr>
            <w:r>
              <w:t>От чего зависит климат нашей страны</w:t>
            </w:r>
          </w:p>
        </w:tc>
        <w:tc>
          <w:tcPr>
            <w:tcW w:w="1134" w:type="dxa"/>
            <w:vAlign w:val="center"/>
          </w:tcPr>
          <w:p w:rsidR="00A85F4A" w:rsidRPr="00932A07" w:rsidRDefault="00A85F4A" w:rsidP="0091655D">
            <w:pPr>
              <w:jc w:val="center"/>
            </w:pPr>
            <w:r w:rsidRPr="00932A07"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 xml:space="preserve">Учебник § 10,  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§10</w:t>
            </w:r>
          </w:p>
        </w:tc>
        <w:tc>
          <w:tcPr>
            <w:tcW w:w="1799" w:type="dxa"/>
          </w:tcPr>
          <w:p w:rsidR="00A85F4A" w:rsidRPr="00932A07" w:rsidRDefault="00A85F4A" w:rsidP="0091655D">
            <w:r w:rsidRPr="00932A07">
              <w:t xml:space="preserve"> 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 xml:space="preserve">   06.10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11</w:t>
            </w:r>
          </w:p>
        </w:tc>
        <w:tc>
          <w:tcPr>
            <w:tcW w:w="5668" w:type="dxa"/>
          </w:tcPr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</w:rPr>
            </w:pP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Распределение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тепла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и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влаги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на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территории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России</w:t>
            </w:r>
          </w:p>
        </w:tc>
        <w:tc>
          <w:tcPr>
            <w:tcW w:w="1134" w:type="dxa"/>
            <w:vAlign w:val="center"/>
          </w:tcPr>
          <w:p w:rsidR="00A85F4A" w:rsidRPr="00932A07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 xml:space="preserve">Учебник § 11 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  11</w:t>
            </w:r>
          </w:p>
        </w:tc>
        <w:tc>
          <w:tcPr>
            <w:tcW w:w="1799" w:type="dxa"/>
          </w:tcPr>
          <w:p w:rsidR="00A85F4A" w:rsidRPr="00932A07" w:rsidRDefault="00A85F4A" w:rsidP="0091655D">
            <w:r w:rsidRPr="00932A07">
              <w:t xml:space="preserve"> 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 xml:space="preserve">   12.10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12</w:t>
            </w:r>
          </w:p>
        </w:tc>
        <w:tc>
          <w:tcPr>
            <w:tcW w:w="5668" w:type="dxa"/>
          </w:tcPr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</w:rPr>
            </w:pPr>
            <w:r>
              <w:rPr>
                <w:rFonts w:ascii="Arial"/>
              </w:rPr>
              <w:t>Разнообразие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климата</w:t>
            </w:r>
            <w:r>
              <w:rPr>
                <w:rFonts w:ascii="Arial" w:cs="Arial"/>
              </w:rPr>
              <w:t xml:space="preserve"> </w:t>
            </w:r>
            <w:r>
              <w:rPr>
                <w:rFonts w:ascii="Arial"/>
              </w:rPr>
              <w:t>России</w:t>
            </w:r>
            <w:r w:rsidRPr="00CA1247">
              <w:rPr>
                <w:rFonts w:ascii="Arial" w:cs="Arial"/>
                <w:b/>
                <w:bCs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A85F4A" w:rsidRPr="00932A07" w:rsidRDefault="00A85F4A" w:rsidP="0091655D">
            <w:pPr>
              <w:jc w:val="center"/>
            </w:pPr>
            <w:r w:rsidRPr="00932A07">
              <w:t>1</w:t>
            </w:r>
          </w:p>
        </w:tc>
        <w:tc>
          <w:tcPr>
            <w:tcW w:w="1847" w:type="dxa"/>
          </w:tcPr>
          <w:p w:rsidR="00A85F4A" w:rsidRDefault="00A85F4A" w:rsidP="0091655D">
            <w:r>
              <w:t xml:space="preserve">Учебник § 12  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§12</w:t>
            </w:r>
          </w:p>
        </w:tc>
        <w:tc>
          <w:tcPr>
            <w:tcW w:w="1799" w:type="dxa"/>
          </w:tcPr>
          <w:p w:rsidR="00A85F4A" w:rsidRPr="00932A07" w:rsidRDefault="00A85F4A" w:rsidP="0091655D">
            <w:r w:rsidRPr="00932A07">
              <w:t xml:space="preserve"> 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13.10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13</w:t>
            </w:r>
          </w:p>
        </w:tc>
        <w:tc>
          <w:tcPr>
            <w:tcW w:w="5668" w:type="dxa"/>
          </w:tcPr>
          <w:p w:rsidR="00A85F4A" w:rsidRPr="00932A07" w:rsidRDefault="00A85F4A" w:rsidP="00932A07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/>
              </w:rPr>
            </w:pPr>
            <w:r>
              <w:rPr>
                <w:rFonts w:ascii="Arial" w:cs="Arial"/>
              </w:rPr>
              <w:t xml:space="preserve"> </w:t>
            </w:r>
            <w:r>
              <w:t>Зависимость человека от климата.</w:t>
            </w:r>
            <w:r w:rsidRPr="00CA1247">
              <w:rPr>
                <w:b/>
                <w:bCs/>
              </w:rPr>
              <w:t xml:space="preserve"> </w:t>
            </w:r>
            <w:r>
              <w:t>Агроклиматические условия</w:t>
            </w:r>
          </w:p>
        </w:tc>
        <w:tc>
          <w:tcPr>
            <w:tcW w:w="1134" w:type="dxa"/>
            <w:vAlign w:val="center"/>
          </w:tcPr>
          <w:p w:rsidR="00A85F4A" w:rsidRPr="00932A07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 xml:space="preserve">Учебник § 13   </w:t>
            </w:r>
          </w:p>
        </w:tc>
        <w:tc>
          <w:tcPr>
            <w:tcW w:w="1847" w:type="dxa"/>
          </w:tcPr>
          <w:p w:rsidR="00A85F4A" w:rsidRDefault="00A85F4A" w:rsidP="0091655D">
            <w:r>
              <w:t xml:space="preserve">Учебник § 13  </w:t>
            </w:r>
          </w:p>
        </w:tc>
        <w:tc>
          <w:tcPr>
            <w:tcW w:w="1799" w:type="dxa"/>
          </w:tcPr>
          <w:p w:rsidR="00A85F4A" w:rsidRPr="00EE7D26" w:rsidRDefault="00A85F4A" w:rsidP="0091655D">
            <w:r w:rsidRPr="00EE7D26">
              <w:t>самостоятельная работа по учебнику</w:t>
            </w:r>
            <w:r>
              <w:t xml:space="preserve">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19.10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Pr="00CA1247" w:rsidRDefault="00A85F4A" w:rsidP="00EE7D26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3. Внутренние воды и водные ре</w:t>
            </w:r>
            <w:r>
              <w:rPr>
                <w:b/>
                <w:bCs/>
              </w:rPr>
              <w:t>сурсы (5</w:t>
            </w:r>
            <w:r w:rsidRPr="00CA1247">
              <w:rPr>
                <w:b/>
                <w:bCs/>
              </w:rPr>
              <w:t xml:space="preserve"> ч)</w:t>
            </w:r>
          </w:p>
          <w:p w:rsidR="00A85F4A" w:rsidRDefault="00A85F4A" w:rsidP="0091655D"/>
        </w:tc>
        <w:tc>
          <w:tcPr>
            <w:tcW w:w="1134" w:type="dxa"/>
            <w:vAlign w:val="center"/>
          </w:tcPr>
          <w:p w:rsidR="00A85F4A" w:rsidRPr="00F6718D" w:rsidRDefault="00A85F4A" w:rsidP="0091655D">
            <w:pPr>
              <w:jc w:val="center"/>
              <w:rPr>
                <w:b/>
                <w:bCs/>
              </w:rPr>
            </w:pPr>
            <w:r w:rsidRPr="00F6718D">
              <w:rPr>
                <w:b/>
                <w:bCs/>
              </w:rPr>
              <w:t>5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/>
        </w:tc>
        <w:tc>
          <w:tcPr>
            <w:tcW w:w="1799" w:type="dxa"/>
          </w:tcPr>
          <w:p w:rsidR="00A85F4A" w:rsidRDefault="00A85F4A" w:rsidP="0091655D"/>
        </w:tc>
        <w:tc>
          <w:tcPr>
            <w:tcW w:w="1140" w:type="dxa"/>
            <w:vAlign w:val="center"/>
          </w:tcPr>
          <w:p w:rsidR="00A85F4A" w:rsidRDefault="00A85F4A" w:rsidP="0091655D"/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14</w:t>
            </w:r>
          </w:p>
        </w:tc>
        <w:tc>
          <w:tcPr>
            <w:tcW w:w="5668" w:type="dxa"/>
          </w:tcPr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Разнообразие внутренних вод России. </w:t>
            </w:r>
          </w:p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Реки</w:t>
            </w:r>
            <w:r>
              <w:t>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 xml:space="preserve">Учебник §14  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§14</w:t>
            </w:r>
          </w:p>
        </w:tc>
        <w:tc>
          <w:tcPr>
            <w:tcW w:w="1799" w:type="dxa"/>
          </w:tcPr>
          <w:p w:rsidR="00A85F4A" w:rsidRPr="00932A07" w:rsidRDefault="00A85F4A" w:rsidP="0091655D">
            <w:r w:rsidRPr="00932A07">
              <w:t xml:space="preserve"> 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20.10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15</w:t>
            </w:r>
          </w:p>
        </w:tc>
        <w:tc>
          <w:tcPr>
            <w:tcW w:w="5668" w:type="dxa"/>
          </w:tcPr>
          <w:p w:rsidR="00A85F4A" w:rsidRPr="00CA1247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Озёра, </w:t>
            </w:r>
            <w:r>
              <w:t>болота, п</w:t>
            </w:r>
            <w:r w:rsidRPr="00CA1247">
              <w:t>одземные воды, ледники, многолетняя мерзлота.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§15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§15</w:t>
            </w:r>
          </w:p>
        </w:tc>
        <w:tc>
          <w:tcPr>
            <w:tcW w:w="1799" w:type="dxa"/>
          </w:tcPr>
          <w:p w:rsidR="00A85F4A" w:rsidRPr="00F6718D" w:rsidRDefault="00A85F4A" w:rsidP="0091655D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26.10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16</w:t>
            </w:r>
          </w:p>
        </w:tc>
        <w:tc>
          <w:tcPr>
            <w:tcW w:w="5668" w:type="dxa"/>
          </w:tcPr>
          <w:p w:rsidR="00A85F4A" w:rsidRPr="00CA1247" w:rsidRDefault="00A85F4A" w:rsidP="00F6718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Водные ресурсы.</w:t>
            </w:r>
            <w:r>
              <w:t xml:space="preserve"> Роль воды в жизни человека</w:t>
            </w:r>
          </w:p>
          <w:p w:rsidR="00A85F4A" w:rsidRPr="00CA1247" w:rsidRDefault="00A85F4A" w:rsidP="00F6718D"/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§16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§16</w:t>
            </w:r>
          </w:p>
        </w:tc>
        <w:tc>
          <w:tcPr>
            <w:tcW w:w="1799" w:type="dxa"/>
          </w:tcPr>
          <w:p w:rsidR="00A85F4A" w:rsidRPr="00F6718D" w:rsidRDefault="00A85F4A" w:rsidP="0091655D">
            <w:r w:rsidRPr="00932A07">
              <w:t>Устный опрос</w:t>
            </w:r>
            <w:r>
              <w:t>, самостоятельная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27.10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Default="00A85F4A" w:rsidP="00F6718D">
            <w:pPr>
              <w:jc w:val="center"/>
            </w:pPr>
          </w:p>
          <w:p w:rsidR="00A85F4A" w:rsidRDefault="00A85F4A" w:rsidP="00F6718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Тема 4. Почва и почвенные ресурсы (4 ч</w:t>
            </w:r>
            <w:r>
              <w:rPr>
                <w:b/>
                <w:bCs/>
              </w:rPr>
              <w:t>)</w:t>
            </w:r>
          </w:p>
        </w:tc>
        <w:tc>
          <w:tcPr>
            <w:tcW w:w="1134" w:type="dxa"/>
            <w:vAlign w:val="center"/>
          </w:tcPr>
          <w:p w:rsidR="00A85F4A" w:rsidRPr="00F6718D" w:rsidRDefault="00A85F4A" w:rsidP="0091655D">
            <w:pPr>
              <w:jc w:val="center"/>
              <w:rPr>
                <w:b/>
                <w:bCs/>
              </w:rPr>
            </w:pPr>
            <w:r w:rsidRPr="00F6718D">
              <w:rPr>
                <w:b/>
                <w:bCs/>
              </w:rPr>
              <w:t>4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/>
        </w:tc>
        <w:tc>
          <w:tcPr>
            <w:tcW w:w="1799" w:type="dxa"/>
          </w:tcPr>
          <w:p w:rsidR="00A85F4A" w:rsidRDefault="00A85F4A" w:rsidP="0091655D"/>
        </w:tc>
        <w:tc>
          <w:tcPr>
            <w:tcW w:w="1140" w:type="dxa"/>
            <w:vAlign w:val="center"/>
          </w:tcPr>
          <w:p w:rsidR="00A85F4A" w:rsidRDefault="00A85F4A" w:rsidP="0091655D"/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17</w:t>
            </w:r>
          </w:p>
        </w:tc>
        <w:tc>
          <w:tcPr>
            <w:tcW w:w="5668" w:type="dxa"/>
          </w:tcPr>
          <w:p w:rsidR="00A85F4A" w:rsidRPr="00CD5716" w:rsidRDefault="00A85F4A" w:rsidP="0091655D">
            <w:r>
              <w:t>Образование почв, их разнообразие.</w:t>
            </w:r>
          </w:p>
        </w:tc>
        <w:tc>
          <w:tcPr>
            <w:tcW w:w="1134" w:type="dxa"/>
            <w:vAlign w:val="center"/>
          </w:tcPr>
          <w:p w:rsidR="00A85F4A" w:rsidRPr="00F6718D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§17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§17</w:t>
            </w:r>
          </w:p>
        </w:tc>
        <w:tc>
          <w:tcPr>
            <w:tcW w:w="1799" w:type="dxa"/>
          </w:tcPr>
          <w:p w:rsidR="00A85F4A" w:rsidRDefault="00A85F4A" w:rsidP="0091655D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02.11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18</w:t>
            </w:r>
          </w:p>
        </w:tc>
        <w:tc>
          <w:tcPr>
            <w:tcW w:w="5668" w:type="dxa"/>
          </w:tcPr>
          <w:p w:rsidR="00A85F4A" w:rsidRDefault="00A85F4A" w:rsidP="0091655D">
            <w:r w:rsidRPr="00CA1247">
              <w:t>Закономерности распространения почв.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§18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§18</w:t>
            </w:r>
          </w:p>
        </w:tc>
        <w:tc>
          <w:tcPr>
            <w:tcW w:w="1799" w:type="dxa"/>
          </w:tcPr>
          <w:p w:rsidR="00A85F4A" w:rsidRDefault="00A85F4A" w:rsidP="0091655D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03.11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19</w:t>
            </w:r>
          </w:p>
        </w:tc>
        <w:tc>
          <w:tcPr>
            <w:tcW w:w="5668" w:type="dxa"/>
          </w:tcPr>
          <w:p w:rsidR="00A85F4A" w:rsidRDefault="00A85F4A" w:rsidP="0091655D">
            <w:r>
              <w:t>Почвенные ресурсы  России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§19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§19</w:t>
            </w:r>
          </w:p>
        </w:tc>
        <w:tc>
          <w:tcPr>
            <w:tcW w:w="1799" w:type="dxa"/>
          </w:tcPr>
          <w:p w:rsidR="00A85F4A" w:rsidRPr="00932A07" w:rsidRDefault="00A85F4A" w:rsidP="0091655D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/>
          <w:p w:rsidR="00A85F4A" w:rsidRDefault="00A85F4A" w:rsidP="0091655D">
            <w:r>
              <w:t>16.11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20</w:t>
            </w:r>
          </w:p>
        </w:tc>
        <w:tc>
          <w:tcPr>
            <w:tcW w:w="5668" w:type="dxa"/>
          </w:tcPr>
          <w:p w:rsidR="00A85F4A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почв своего региона и своей местности.</w:t>
            </w:r>
          </w:p>
          <w:p w:rsidR="00A85F4A" w:rsidRPr="00CA1247" w:rsidRDefault="00A85F4A" w:rsidP="0091655D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№7</w:t>
            </w:r>
          </w:p>
          <w:p w:rsidR="00A85F4A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284FA3">
              <w:t>«Знакомство с образцами почв своей местности</w:t>
            </w:r>
            <w:r>
              <w:t>, выявление условий их почвообразования и оценка плодородия»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>
            <w:r>
              <w:t>Записи в тетради</w:t>
            </w:r>
          </w:p>
        </w:tc>
        <w:tc>
          <w:tcPr>
            <w:tcW w:w="1799" w:type="dxa"/>
          </w:tcPr>
          <w:p w:rsidR="00A85F4A" w:rsidRPr="0091655D" w:rsidRDefault="00A85F4A" w:rsidP="0091655D">
            <w:r w:rsidRPr="0091655D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17.11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Тема 5. Растительный и животный мир. Биологические ресурсы</w:t>
            </w:r>
            <w:r>
              <w:rPr>
                <w:b/>
                <w:bCs/>
              </w:rPr>
              <w:t xml:space="preserve"> (4 </w:t>
            </w:r>
            <w:r w:rsidRPr="00CA1247">
              <w:rPr>
                <w:b/>
                <w:bCs/>
              </w:rPr>
              <w:t>ч)</w:t>
            </w:r>
          </w:p>
        </w:tc>
        <w:tc>
          <w:tcPr>
            <w:tcW w:w="1134" w:type="dxa"/>
            <w:vAlign w:val="center"/>
          </w:tcPr>
          <w:p w:rsidR="00A85F4A" w:rsidRPr="0091655D" w:rsidRDefault="00A85F4A" w:rsidP="0091655D">
            <w:pPr>
              <w:jc w:val="center"/>
              <w:rPr>
                <w:b/>
                <w:bCs/>
              </w:rPr>
            </w:pPr>
            <w:r w:rsidRPr="0091655D">
              <w:rPr>
                <w:b/>
                <w:bCs/>
              </w:rPr>
              <w:t>4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/>
        </w:tc>
        <w:tc>
          <w:tcPr>
            <w:tcW w:w="1799" w:type="dxa"/>
          </w:tcPr>
          <w:p w:rsidR="00A85F4A" w:rsidRPr="0091655D" w:rsidRDefault="00A85F4A" w:rsidP="0091655D"/>
        </w:tc>
        <w:tc>
          <w:tcPr>
            <w:tcW w:w="1140" w:type="dxa"/>
            <w:vAlign w:val="center"/>
          </w:tcPr>
          <w:p w:rsidR="00A85F4A" w:rsidRDefault="00A85F4A" w:rsidP="0091655D"/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21</w:t>
            </w:r>
          </w:p>
        </w:tc>
        <w:tc>
          <w:tcPr>
            <w:tcW w:w="5668" w:type="dxa"/>
          </w:tcPr>
          <w:p w:rsidR="00A85F4A" w:rsidRPr="0091655D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Растительный мир России</w:t>
            </w:r>
          </w:p>
        </w:tc>
        <w:tc>
          <w:tcPr>
            <w:tcW w:w="1134" w:type="dxa"/>
            <w:vAlign w:val="center"/>
          </w:tcPr>
          <w:p w:rsidR="00A85F4A" w:rsidRPr="0091655D" w:rsidRDefault="00A85F4A" w:rsidP="0091655D">
            <w:pPr>
              <w:jc w:val="center"/>
            </w:pPr>
            <w:r w:rsidRPr="0091655D"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§20, до стр.  109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§20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23.11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22</w:t>
            </w:r>
          </w:p>
        </w:tc>
        <w:tc>
          <w:tcPr>
            <w:tcW w:w="5668" w:type="dxa"/>
          </w:tcPr>
          <w:p w:rsidR="00A85F4A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 России</w:t>
            </w:r>
          </w:p>
        </w:tc>
        <w:tc>
          <w:tcPr>
            <w:tcW w:w="1134" w:type="dxa"/>
            <w:vAlign w:val="center"/>
          </w:tcPr>
          <w:p w:rsidR="00A85F4A" w:rsidRPr="0091655D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 xml:space="preserve">Учебник §20  </w:t>
            </w:r>
          </w:p>
        </w:tc>
        <w:tc>
          <w:tcPr>
            <w:tcW w:w="1847" w:type="dxa"/>
          </w:tcPr>
          <w:p w:rsidR="00A85F4A" w:rsidRDefault="00A85F4A" w:rsidP="0091655D">
            <w:r>
              <w:t xml:space="preserve">Учебник §20  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24.11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23</w:t>
            </w:r>
          </w:p>
        </w:tc>
        <w:tc>
          <w:tcPr>
            <w:tcW w:w="5668" w:type="dxa"/>
          </w:tcPr>
          <w:p w:rsidR="00A85F4A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Биологические ресурсы. Охрана растительного и животного мира.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§21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§21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30.11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24</w:t>
            </w:r>
          </w:p>
        </w:tc>
        <w:tc>
          <w:tcPr>
            <w:tcW w:w="5668" w:type="dxa"/>
          </w:tcPr>
          <w:p w:rsidR="00A85F4A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Природно-ресурсный потенциал России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§22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§22</w:t>
            </w:r>
          </w:p>
        </w:tc>
        <w:tc>
          <w:tcPr>
            <w:tcW w:w="1799" w:type="dxa"/>
          </w:tcPr>
          <w:p w:rsidR="00A85F4A" w:rsidRPr="00932A07" w:rsidRDefault="00A85F4A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01.12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Pr="00CA1247" w:rsidRDefault="00A85F4A" w:rsidP="00B61BB9">
            <w:pPr>
              <w:jc w:val="center"/>
              <w:rPr>
                <w:b/>
                <w:bCs/>
                <w:i/>
                <w:iCs/>
              </w:rPr>
            </w:pPr>
            <w:r w:rsidRPr="00CA1247">
              <w:rPr>
                <w:b/>
                <w:bCs/>
                <w:i/>
                <w:iCs/>
              </w:rPr>
              <w:t>Раздел 2.</w:t>
            </w:r>
            <w:r>
              <w:rPr>
                <w:b/>
                <w:bCs/>
                <w:i/>
                <w:iCs/>
              </w:rPr>
              <w:t xml:space="preserve"> Природные комплексы России (31</w:t>
            </w:r>
            <w:r w:rsidRPr="00CA1247">
              <w:rPr>
                <w:b/>
                <w:bCs/>
                <w:i/>
                <w:iCs/>
              </w:rPr>
              <w:t xml:space="preserve"> ч)</w:t>
            </w:r>
          </w:p>
          <w:p w:rsidR="00A85F4A" w:rsidRPr="00CA1247" w:rsidRDefault="00A85F4A" w:rsidP="00B61BB9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1. Природное районирование (</w:t>
            </w:r>
            <w:r>
              <w:rPr>
                <w:b/>
                <w:bCs/>
              </w:rPr>
              <w:t>6</w:t>
            </w:r>
            <w:r w:rsidRPr="00CA1247">
              <w:rPr>
                <w:b/>
                <w:bCs/>
              </w:rPr>
              <w:t xml:space="preserve"> ч)</w:t>
            </w:r>
          </w:p>
          <w:p w:rsidR="00A85F4A" w:rsidRDefault="00A85F4A" w:rsidP="0091655D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A85F4A" w:rsidRPr="00905794" w:rsidRDefault="00A85F4A" w:rsidP="0091655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31</w:t>
            </w:r>
          </w:p>
          <w:p w:rsidR="00A85F4A" w:rsidRPr="00C60F45" w:rsidRDefault="00A85F4A" w:rsidP="0091655D">
            <w:pPr>
              <w:jc w:val="center"/>
              <w:rPr>
                <w:b/>
                <w:bCs/>
              </w:rPr>
            </w:pPr>
            <w:r w:rsidRPr="00C60F45">
              <w:rPr>
                <w:b/>
                <w:bCs/>
              </w:rPr>
              <w:t>6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/>
        </w:tc>
        <w:tc>
          <w:tcPr>
            <w:tcW w:w="1799" w:type="dxa"/>
          </w:tcPr>
          <w:p w:rsidR="00A85F4A" w:rsidRDefault="00A85F4A" w:rsidP="00E60B91"/>
        </w:tc>
        <w:tc>
          <w:tcPr>
            <w:tcW w:w="1140" w:type="dxa"/>
            <w:vAlign w:val="center"/>
          </w:tcPr>
          <w:p w:rsidR="00A85F4A" w:rsidRDefault="00A85F4A" w:rsidP="0091655D"/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Pr="00CA1247" w:rsidRDefault="00A85F4A" w:rsidP="00B61BB9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134" w:type="dxa"/>
            <w:vAlign w:val="center"/>
          </w:tcPr>
          <w:p w:rsidR="00A85F4A" w:rsidRPr="00C60F45" w:rsidRDefault="00A85F4A" w:rsidP="0091655D">
            <w:pPr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/>
        </w:tc>
        <w:tc>
          <w:tcPr>
            <w:tcW w:w="1799" w:type="dxa"/>
          </w:tcPr>
          <w:p w:rsidR="00A85F4A" w:rsidRDefault="00A85F4A" w:rsidP="00E60B91"/>
        </w:tc>
        <w:tc>
          <w:tcPr>
            <w:tcW w:w="1140" w:type="dxa"/>
            <w:vAlign w:val="center"/>
          </w:tcPr>
          <w:p w:rsidR="00A85F4A" w:rsidRDefault="00A85F4A" w:rsidP="0091655D"/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25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Разнообразие природных комплексов России.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§23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§23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07.12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26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Моря как крупные природные комплексы.</w:t>
            </w:r>
            <w:r w:rsidRPr="00CA1247">
              <w:rPr>
                <w:b/>
                <w:bCs/>
              </w:rPr>
              <w:t xml:space="preserve"> Практическая работа №</w:t>
            </w:r>
            <w:r>
              <w:rPr>
                <w:b/>
                <w:bCs/>
              </w:rPr>
              <w:t xml:space="preserve"> 8 «Характеристика моря России ( по выбору)»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§24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§24</w:t>
            </w:r>
          </w:p>
        </w:tc>
        <w:tc>
          <w:tcPr>
            <w:tcW w:w="1799" w:type="dxa"/>
          </w:tcPr>
          <w:p w:rsidR="00A85F4A" w:rsidRPr="006F7836" w:rsidRDefault="00A85F4A" w:rsidP="00E60B91">
            <w:r w:rsidRPr="006F7836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08.12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27</w:t>
            </w:r>
          </w:p>
        </w:tc>
        <w:tc>
          <w:tcPr>
            <w:tcW w:w="5668" w:type="dxa"/>
          </w:tcPr>
          <w:p w:rsidR="00A85F4A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зоны России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§25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§25</w:t>
            </w:r>
          </w:p>
        </w:tc>
        <w:tc>
          <w:tcPr>
            <w:tcW w:w="1799" w:type="dxa"/>
          </w:tcPr>
          <w:p w:rsidR="00A85F4A" w:rsidRPr="006F7836" w:rsidRDefault="00A85F4A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14.12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28</w:t>
            </w:r>
          </w:p>
        </w:tc>
        <w:tc>
          <w:tcPr>
            <w:tcW w:w="5668" w:type="dxa"/>
          </w:tcPr>
          <w:p w:rsidR="00A85F4A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Разнообразие лесов России  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§26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§26</w:t>
            </w:r>
          </w:p>
        </w:tc>
        <w:tc>
          <w:tcPr>
            <w:tcW w:w="1799" w:type="dxa"/>
          </w:tcPr>
          <w:p w:rsidR="00A85F4A" w:rsidRPr="006F7836" w:rsidRDefault="00A85F4A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15.12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29</w:t>
            </w:r>
          </w:p>
        </w:tc>
        <w:tc>
          <w:tcPr>
            <w:tcW w:w="5668" w:type="dxa"/>
          </w:tcPr>
          <w:p w:rsidR="00A85F4A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Безлесные зоны на юге России 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0E79DD">
            <w:r>
              <w:t>Учебник §27</w:t>
            </w:r>
          </w:p>
        </w:tc>
        <w:tc>
          <w:tcPr>
            <w:tcW w:w="1847" w:type="dxa"/>
          </w:tcPr>
          <w:p w:rsidR="00A85F4A" w:rsidRDefault="00A85F4A" w:rsidP="000E79DD">
            <w:r>
              <w:t>Учебник §27</w:t>
            </w:r>
          </w:p>
        </w:tc>
        <w:tc>
          <w:tcPr>
            <w:tcW w:w="1799" w:type="dxa"/>
          </w:tcPr>
          <w:p w:rsidR="00A85F4A" w:rsidRDefault="00A85F4A" w:rsidP="000E79DD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21.12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30</w:t>
            </w:r>
          </w:p>
        </w:tc>
        <w:tc>
          <w:tcPr>
            <w:tcW w:w="5668" w:type="dxa"/>
          </w:tcPr>
          <w:p w:rsidR="00A85F4A" w:rsidRPr="00CA1247" w:rsidRDefault="00A85F4A" w:rsidP="00C60F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C60F45">
              <w:t>Высотная поясность</w:t>
            </w:r>
            <w:r>
              <w:rPr>
                <w:b/>
                <w:bCs/>
              </w:rPr>
              <w:t xml:space="preserve"> . Практическая работа №9</w:t>
            </w:r>
          </w:p>
          <w:p w:rsidR="00A85F4A" w:rsidRDefault="00A85F4A" w:rsidP="00C60F45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«Сравнительная характеристика двух природных зон России (по выбору)»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§28</w:t>
            </w:r>
          </w:p>
        </w:tc>
        <w:tc>
          <w:tcPr>
            <w:tcW w:w="1847" w:type="dxa"/>
          </w:tcPr>
          <w:p w:rsidR="00A85F4A" w:rsidRDefault="00A85F4A" w:rsidP="0091655D">
            <w:r>
              <w:t xml:space="preserve">Учебник §28  </w:t>
            </w:r>
          </w:p>
        </w:tc>
        <w:tc>
          <w:tcPr>
            <w:tcW w:w="1799" w:type="dxa"/>
          </w:tcPr>
          <w:p w:rsidR="00A85F4A" w:rsidRPr="00C60F45" w:rsidRDefault="00A85F4A" w:rsidP="00E60B91">
            <w:r w:rsidRPr="00C60F45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22.12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31</w:t>
            </w:r>
          </w:p>
        </w:tc>
        <w:tc>
          <w:tcPr>
            <w:tcW w:w="5668" w:type="dxa"/>
          </w:tcPr>
          <w:p w:rsidR="00A85F4A" w:rsidRPr="00C60F45" w:rsidRDefault="00A85F4A" w:rsidP="00C60F45">
            <w:r w:rsidRPr="00CA1247">
              <w:t xml:space="preserve"> Природная зона своей местности, её экологические проблемы</w:t>
            </w:r>
            <w:r>
              <w:t xml:space="preserve"> .</w:t>
            </w:r>
            <w:r w:rsidRPr="00CA1247">
              <w:t xml:space="preserve"> </w:t>
            </w:r>
            <w:r>
              <w:t>Об</w:t>
            </w:r>
            <w:r w:rsidRPr="00C60F45">
              <w:t>общение знаний по теме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>
            <w:r>
              <w:t>Учебник §23-28</w:t>
            </w:r>
          </w:p>
        </w:tc>
        <w:tc>
          <w:tcPr>
            <w:tcW w:w="1799" w:type="dxa"/>
          </w:tcPr>
          <w:p w:rsidR="00A85F4A" w:rsidRPr="006F7836" w:rsidRDefault="00A85F4A" w:rsidP="00E60B91">
            <w:r>
              <w:t>тест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28.12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Pr="00CA1247" w:rsidRDefault="00A85F4A" w:rsidP="00C60F45">
            <w:pPr>
              <w:jc w:val="center"/>
              <w:rPr>
                <w:b/>
                <w:bCs/>
              </w:rPr>
            </w:pPr>
            <w:r w:rsidRPr="00CA1247">
              <w:rPr>
                <w:b/>
                <w:bCs/>
              </w:rPr>
              <w:t>Тема 2. Природа регионов России (</w:t>
            </w:r>
            <w:r>
              <w:rPr>
                <w:b/>
                <w:bCs/>
              </w:rPr>
              <w:t>19</w:t>
            </w:r>
            <w:r w:rsidRPr="00CA1247">
              <w:rPr>
                <w:b/>
                <w:bCs/>
              </w:rPr>
              <w:t xml:space="preserve"> ч)</w:t>
            </w:r>
          </w:p>
          <w:p w:rsidR="00A85F4A" w:rsidRPr="00C60F45" w:rsidRDefault="00A85F4A" w:rsidP="00C60F45"/>
        </w:tc>
        <w:tc>
          <w:tcPr>
            <w:tcW w:w="1134" w:type="dxa"/>
            <w:vAlign w:val="center"/>
          </w:tcPr>
          <w:p w:rsidR="00A85F4A" w:rsidRPr="00905794" w:rsidRDefault="00A85F4A" w:rsidP="0091655D">
            <w:pPr>
              <w:jc w:val="center"/>
              <w:rPr>
                <w:b/>
                <w:bCs/>
              </w:rPr>
            </w:pPr>
            <w:r w:rsidRPr="00905794">
              <w:rPr>
                <w:b/>
                <w:bCs/>
              </w:rPr>
              <w:t>19</w:t>
            </w:r>
          </w:p>
        </w:tc>
        <w:tc>
          <w:tcPr>
            <w:tcW w:w="1847" w:type="dxa"/>
            <w:vAlign w:val="center"/>
          </w:tcPr>
          <w:p w:rsidR="00A85F4A" w:rsidRDefault="00A85F4A" w:rsidP="0091655D"/>
        </w:tc>
        <w:tc>
          <w:tcPr>
            <w:tcW w:w="1847" w:type="dxa"/>
          </w:tcPr>
          <w:p w:rsidR="00A85F4A" w:rsidRDefault="00A85F4A" w:rsidP="0091655D"/>
        </w:tc>
        <w:tc>
          <w:tcPr>
            <w:tcW w:w="1799" w:type="dxa"/>
          </w:tcPr>
          <w:p w:rsidR="00A85F4A" w:rsidRDefault="00A85F4A" w:rsidP="00E60B91"/>
        </w:tc>
        <w:tc>
          <w:tcPr>
            <w:tcW w:w="1140" w:type="dxa"/>
            <w:vAlign w:val="center"/>
          </w:tcPr>
          <w:p w:rsidR="00A85F4A" w:rsidRDefault="00A85F4A" w:rsidP="0091655D"/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32</w:t>
            </w:r>
          </w:p>
        </w:tc>
        <w:tc>
          <w:tcPr>
            <w:tcW w:w="5668" w:type="dxa"/>
          </w:tcPr>
          <w:p w:rsidR="00A85F4A" w:rsidRPr="005D5F14" w:rsidRDefault="00A85F4A" w:rsidP="00E60B91">
            <w:r>
              <w:t xml:space="preserve"> Восточно-Европейская (Русская) равнина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§29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§29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29.12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33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комплексы Восточно-Европейской равнины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§30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§30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11.01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34</w:t>
            </w:r>
          </w:p>
        </w:tc>
        <w:tc>
          <w:tcPr>
            <w:tcW w:w="5668" w:type="dxa"/>
          </w:tcPr>
          <w:p w:rsidR="00A85F4A" w:rsidRPr="00CA1247" w:rsidRDefault="00A85F4A" w:rsidP="00C36A14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Памятники природы </w:t>
            </w:r>
            <w:r>
              <w:t>Восточно-Европейской (</w:t>
            </w:r>
            <w:r w:rsidRPr="00CA1247">
              <w:t>Русской</w:t>
            </w:r>
            <w:r>
              <w:t>)</w:t>
            </w:r>
            <w:r w:rsidRPr="00CA1247">
              <w:t xml:space="preserve"> равнины</w:t>
            </w:r>
            <w:r>
              <w:t xml:space="preserve">. </w:t>
            </w:r>
          </w:p>
          <w:p w:rsidR="00A85F4A" w:rsidRPr="00CA1247" w:rsidRDefault="00A85F4A" w:rsidP="00C36A14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§31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§31</w:t>
            </w:r>
          </w:p>
        </w:tc>
        <w:tc>
          <w:tcPr>
            <w:tcW w:w="1799" w:type="dxa"/>
          </w:tcPr>
          <w:p w:rsidR="00A85F4A" w:rsidRPr="00C36A14" w:rsidRDefault="00A85F4A" w:rsidP="00C36A14">
            <w:r w:rsidRPr="00C36A14">
              <w:t>Фронтальный уст</w:t>
            </w:r>
            <w:r>
              <w:t xml:space="preserve">ный опрос , письменный опрос,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12.01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35</w:t>
            </w:r>
          </w:p>
        </w:tc>
        <w:tc>
          <w:tcPr>
            <w:tcW w:w="5668" w:type="dxa"/>
          </w:tcPr>
          <w:p w:rsidR="00A85F4A" w:rsidRPr="00CA1247" w:rsidRDefault="00A85F4A" w:rsidP="00C36A14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Природные ресурсы Восточно-Европейской равнины и  п</w:t>
            </w:r>
            <w:r w:rsidRPr="00C36A14">
              <w:t>роблемы</w:t>
            </w:r>
            <w:r>
              <w:t xml:space="preserve"> их</w:t>
            </w:r>
            <w:r w:rsidRPr="00C36A14">
              <w:t xml:space="preserve"> рационального использования </w:t>
            </w:r>
            <w:r>
              <w:rPr>
                <w:b/>
                <w:bCs/>
              </w:rPr>
              <w:t>Практическая работа №10</w:t>
            </w:r>
          </w:p>
          <w:p w:rsidR="00A85F4A" w:rsidRPr="00CA1247" w:rsidRDefault="00A85F4A" w:rsidP="00C36A14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«Оценка природных условий и ресурсов Русской равнины. Прогнозирование изменений в результате хозяйственной деятельности</w:t>
            </w:r>
            <w:r>
              <w:t>"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91655D">
            <w:r>
              <w:t>Учебник §32</w:t>
            </w:r>
          </w:p>
        </w:tc>
        <w:tc>
          <w:tcPr>
            <w:tcW w:w="1847" w:type="dxa"/>
          </w:tcPr>
          <w:p w:rsidR="00A85F4A" w:rsidRDefault="00A85F4A" w:rsidP="0091655D">
            <w:r>
              <w:t>Учебник §32</w:t>
            </w:r>
          </w:p>
        </w:tc>
        <w:tc>
          <w:tcPr>
            <w:tcW w:w="1799" w:type="dxa"/>
          </w:tcPr>
          <w:p w:rsidR="00A85F4A" w:rsidRPr="00C36A14" w:rsidRDefault="00A85F4A" w:rsidP="00E60B91">
            <w:r w:rsidRPr="00C36A14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18.01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36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Кавказ</w:t>
            </w:r>
            <w:r>
              <w:t>- самые высокие горы России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§33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§33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19.01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37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Особенности природы высокогорий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§34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§34</w:t>
            </w:r>
          </w:p>
        </w:tc>
        <w:tc>
          <w:tcPr>
            <w:tcW w:w="1799" w:type="dxa"/>
          </w:tcPr>
          <w:p w:rsidR="00A85F4A" w:rsidRDefault="00A85F4A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25.01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38</w:t>
            </w:r>
          </w:p>
        </w:tc>
        <w:tc>
          <w:tcPr>
            <w:tcW w:w="5668" w:type="dxa"/>
          </w:tcPr>
          <w:p w:rsidR="00A85F4A" w:rsidRPr="00CA1247" w:rsidRDefault="00A85F4A" w:rsidP="00E60B91">
            <w:r w:rsidRPr="00CA1247">
              <w:t>Природные комплексы Северного Кавказа.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§35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§35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26.01</w:t>
            </w:r>
          </w:p>
        </w:tc>
      </w:tr>
      <w:tr w:rsidR="00A85F4A" w:rsidTr="006B10F3">
        <w:trPr>
          <w:cantSplit/>
          <w:trHeight w:val="348"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39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Урал-«каменный пояс земли Русской»</w:t>
            </w:r>
            <w:r w:rsidRPr="00CA1247">
              <w:t>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§36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§36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 xml:space="preserve">01.02  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40</w:t>
            </w:r>
          </w:p>
        </w:tc>
        <w:tc>
          <w:tcPr>
            <w:tcW w:w="5668" w:type="dxa"/>
          </w:tcPr>
          <w:p w:rsidR="00A85F4A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ресурсы Урала</w:t>
            </w:r>
          </w:p>
        </w:tc>
        <w:tc>
          <w:tcPr>
            <w:tcW w:w="1134" w:type="dxa"/>
            <w:vAlign w:val="center"/>
          </w:tcPr>
          <w:p w:rsidR="00A85F4A" w:rsidRDefault="00A85F4A" w:rsidP="00483D32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§37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§37</w:t>
            </w:r>
          </w:p>
        </w:tc>
        <w:tc>
          <w:tcPr>
            <w:tcW w:w="1799" w:type="dxa"/>
          </w:tcPr>
          <w:p w:rsidR="00A85F4A" w:rsidRDefault="00A85F4A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02.02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41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Своеобразие природы Урала. 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§38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§38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  <w:r>
              <w:t>, географический диктант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08.02</w:t>
            </w:r>
          </w:p>
        </w:tc>
      </w:tr>
      <w:tr w:rsidR="00A85F4A" w:rsidTr="006B10F3">
        <w:trPr>
          <w:cantSplit/>
        </w:trPr>
        <w:tc>
          <w:tcPr>
            <w:tcW w:w="1673" w:type="dxa"/>
            <w:gridSpan w:val="3"/>
            <w:vAlign w:val="center"/>
          </w:tcPr>
          <w:p w:rsidR="00A85F4A" w:rsidRDefault="00A85F4A" w:rsidP="0091655D">
            <w:pPr>
              <w:jc w:val="center"/>
            </w:pPr>
            <w:r>
              <w:t>42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Природные уникумы.  </w:t>
            </w:r>
          </w:p>
        </w:tc>
        <w:tc>
          <w:tcPr>
            <w:tcW w:w="1134" w:type="dxa"/>
            <w:vAlign w:val="center"/>
          </w:tcPr>
          <w:p w:rsidR="00A85F4A" w:rsidRDefault="00A85F4A" w:rsidP="00483D32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§39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§39</w:t>
            </w:r>
          </w:p>
        </w:tc>
        <w:tc>
          <w:tcPr>
            <w:tcW w:w="1799" w:type="dxa"/>
          </w:tcPr>
          <w:p w:rsidR="00A85F4A" w:rsidRDefault="00A85F4A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09.02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43</w:t>
            </w:r>
          </w:p>
        </w:tc>
        <w:tc>
          <w:tcPr>
            <w:tcW w:w="5668" w:type="dxa"/>
          </w:tcPr>
          <w:p w:rsidR="00A85F4A" w:rsidRPr="00CA1247" w:rsidRDefault="00A85F4A" w:rsidP="00E60B91">
            <w:r w:rsidRPr="00CA1247">
              <w:t>Экологические проблемы Урала.</w:t>
            </w:r>
          </w:p>
          <w:p w:rsidR="00A85F4A" w:rsidRPr="00CA1247" w:rsidRDefault="00A85F4A" w:rsidP="00E60B91">
            <w:pPr>
              <w:rPr>
                <w:b/>
                <w:bCs/>
              </w:rPr>
            </w:pPr>
            <w:r>
              <w:rPr>
                <w:b/>
                <w:bCs/>
              </w:rPr>
              <w:t>Практическая работа №11</w:t>
            </w:r>
          </w:p>
          <w:p w:rsidR="00A85F4A" w:rsidRPr="00CA1247" w:rsidRDefault="00A85F4A" w:rsidP="00E60B91">
            <w:r w:rsidRPr="00CA1247">
              <w:t>«Характеристика взаимодействия природы и общества на примере Урала»</w:t>
            </w:r>
          </w:p>
          <w:p w:rsidR="00A85F4A" w:rsidRPr="00CA1247" w:rsidRDefault="00A85F4A" w:rsidP="00E60B91"/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§39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§39</w:t>
            </w:r>
          </w:p>
        </w:tc>
        <w:tc>
          <w:tcPr>
            <w:tcW w:w="1799" w:type="dxa"/>
          </w:tcPr>
          <w:p w:rsidR="00A85F4A" w:rsidRPr="00CB2FCE" w:rsidRDefault="00A85F4A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15.02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44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Западно-Сибирская </w:t>
            </w:r>
            <w:r>
              <w:t>равнина</w:t>
            </w:r>
            <w:r w:rsidRPr="00CA1247">
              <w:t>: особенности природы.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§40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§40</w:t>
            </w:r>
          </w:p>
        </w:tc>
        <w:tc>
          <w:tcPr>
            <w:tcW w:w="1799" w:type="dxa"/>
          </w:tcPr>
          <w:p w:rsidR="00A85F4A" w:rsidRPr="00CB2FCE" w:rsidRDefault="00A85F4A" w:rsidP="00E60B91">
            <w:r>
              <w:t>Письменная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16.02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45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Природные зоны </w:t>
            </w:r>
            <w:r w:rsidRPr="00CA1247">
              <w:t>Западно-Сибирск</w:t>
            </w:r>
            <w:r>
              <w:t>ой</w:t>
            </w:r>
            <w:r w:rsidRPr="00CA1247">
              <w:t xml:space="preserve"> </w:t>
            </w:r>
            <w:r>
              <w:t>равнины</w:t>
            </w:r>
          </w:p>
        </w:tc>
        <w:tc>
          <w:tcPr>
            <w:tcW w:w="1134" w:type="dxa"/>
            <w:vAlign w:val="center"/>
          </w:tcPr>
          <w:p w:rsidR="00A85F4A" w:rsidRDefault="00A85F4A" w:rsidP="00483D32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§41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§41</w:t>
            </w:r>
          </w:p>
        </w:tc>
        <w:tc>
          <w:tcPr>
            <w:tcW w:w="1799" w:type="dxa"/>
          </w:tcPr>
          <w:p w:rsidR="00A85F4A" w:rsidRDefault="00A85F4A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22.02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46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t>Природные ресурсы Западно-Сибирской равнины и условия их освоения.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§42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§42</w:t>
            </w:r>
          </w:p>
        </w:tc>
        <w:tc>
          <w:tcPr>
            <w:tcW w:w="1799" w:type="dxa"/>
          </w:tcPr>
          <w:p w:rsidR="00A85F4A" w:rsidRDefault="00A85F4A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01.03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47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Восточная Сибирь. Величие и суровость природы.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§43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§43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02.03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48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Климат Восточной Сибири</w:t>
            </w:r>
          </w:p>
        </w:tc>
        <w:tc>
          <w:tcPr>
            <w:tcW w:w="1134" w:type="dxa"/>
            <w:vAlign w:val="center"/>
          </w:tcPr>
          <w:p w:rsidR="00A85F4A" w:rsidRDefault="00A85F4A" w:rsidP="00483D32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§44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§44</w:t>
            </w:r>
          </w:p>
        </w:tc>
        <w:tc>
          <w:tcPr>
            <w:tcW w:w="1799" w:type="dxa"/>
          </w:tcPr>
          <w:p w:rsidR="00A85F4A" w:rsidRDefault="00A85F4A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09.03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49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Природные районы Восточной Сибири. 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§45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§45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15.03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50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Жемчужина Сибири – Байкал.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§46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§46</w:t>
            </w:r>
          </w:p>
        </w:tc>
        <w:tc>
          <w:tcPr>
            <w:tcW w:w="1799" w:type="dxa"/>
          </w:tcPr>
          <w:p w:rsidR="00A85F4A" w:rsidRPr="00932A07" w:rsidRDefault="00A85F4A" w:rsidP="00E60B91">
            <w:r>
              <w:t>Групповая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16.03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51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Природные ресурсы Восточной Сибири и проблемы их освоения.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§47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§47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22.03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52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Дальний Восток – край контрастов. </w:t>
            </w:r>
            <w:r>
              <w:t xml:space="preserve"> 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§48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§48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23.03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53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 xml:space="preserve">Природные комплексы Дальнего Востока: Приморье, Приамурье, Сахалин, </w:t>
            </w:r>
          </w:p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Курильские острова.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§49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§49</w:t>
            </w:r>
          </w:p>
        </w:tc>
        <w:tc>
          <w:tcPr>
            <w:tcW w:w="1799" w:type="dxa"/>
          </w:tcPr>
          <w:p w:rsidR="00A85F4A" w:rsidRDefault="00A85F4A" w:rsidP="00E60B91">
            <w:r>
              <w:t>Групповая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05.04</w:t>
            </w:r>
          </w:p>
        </w:tc>
      </w:tr>
      <w:tr w:rsidR="00A85F4A" w:rsidTr="006B10F3">
        <w:trPr>
          <w:gridBefore w:val="1"/>
          <w:wBefore w:w="6" w:type="dxa"/>
          <w:cantSplit/>
        </w:trPr>
        <w:tc>
          <w:tcPr>
            <w:tcW w:w="1667" w:type="dxa"/>
            <w:gridSpan w:val="2"/>
            <w:vAlign w:val="center"/>
          </w:tcPr>
          <w:p w:rsidR="00A85F4A" w:rsidRDefault="00A85F4A" w:rsidP="0091655D">
            <w:pPr>
              <w:jc w:val="center"/>
            </w:pPr>
            <w:r>
              <w:t>54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Природные уникумы Дальнего Востока</w:t>
            </w:r>
          </w:p>
        </w:tc>
        <w:tc>
          <w:tcPr>
            <w:tcW w:w="1134" w:type="dxa"/>
            <w:vAlign w:val="center"/>
          </w:tcPr>
          <w:p w:rsidR="00A85F4A" w:rsidRDefault="00A85F4A" w:rsidP="00483D32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§50</w:t>
            </w:r>
          </w:p>
        </w:tc>
        <w:tc>
          <w:tcPr>
            <w:tcW w:w="1847" w:type="dxa"/>
            <w:vAlign w:val="center"/>
          </w:tcPr>
          <w:p w:rsidR="00A85F4A" w:rsidRDefault="00A85F4A" w:rsidP="00483D32">
            <w:r>
              <w:t>Учебник §50</w:t>
            </w:r>
          </w:p>
        </w:tc>
        <w:tc>
          <w:tcPr>
            <w:tcW w:w="1799" w:type="dxa"/>
          </w:tcPr>
          <w:p w:rsidR="00A85F4A" w:rsidRDefault="00A85F4A" w:rsidP="00483D32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06.04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55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Природные ресурсы Дальнего Востока, освоение их человеком.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§51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 xml:space="preserve">Учебник §51 </w:t>
            </w:r>
          </w:p>
        </w:tc>
        <w:tc>
          <w:tcPr>
            <w:tcW w:w="1799" w:type="dxa"/>
          </w:tcPr>
          <w:p w:rsidR="00A85F4A" w:rsidRDefault="00A85F4A" w:rsidP="00E60B91">
            <w:r>
              <w:t>Самостоятельная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12.04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56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Природа регионов России (обобщение)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847" w:type="dxa"/>
            <w:vAlign w:val="center"/>
          </w:tcPr>
          <w:p w:rsidR="00A85F4A" w:rsidRDefault="00A85F4A" w:rsidP="00E60B91">
            <w:r>
              <w:t xml:space="preserve"> 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  <w:r>
              <w:t>, тест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14.04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Pr="00CA1247" w:rsidRDefault="00A85F4A" w:rsidP="00DF32F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Тема 3. Природа Тюменской области(6 часов)</w:t>
            </w:r>
          </w:p>
        </w:tc>
        <w:tc>
          <w:tcPr>
            <w:tcW w:w="1134" w:type="dxa"/>
            <w:vAlign w:val="center"/>
          </w:tcPr>
          <w:p w:rsidR="00A85F4A" w:rsidRPr="00507DD4" w:rsidRDefault="00A85F4A" w:rsidP="0091655D">
            <w:pPr>
              <w:jc w:val="center"/>
              <w:rPr>
                <w:b/>
                <w:bCs/>
              </w:rPr>
            </w:pPr>
            <w:r w:rsidRPr="00507DD4">
              <w:rPr>
                <w:b/>
                <w:bCs/>
              </w:rPr>
              <w:t>6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799" w:type="dxa"/>
          </w:tcPr>
          <w:p w:rsidR="00A85F4A" w:rsidRPr="00932A07" w:rsidRDefault="00A85F4A" w:rsidP="00E60B91"/>
        </w:tc>
        <w:tc>
          <w:tcPr>
            <w:tcW w:w="1140" w:type="dxa"/>
            <w:vAlign w:val="center"/>
          </w:tcPr>
          <w:p w:rsidR="00A85F4A" w:rsidRDefault="00A85F4A" w:rsidP="0091655D">
            <w:r>
              <w:t>19.04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57</w:t>
            </w:r>
          </w:p>
        </w:tc>
        <w:tc>
          <w:tcPr>
            <w:tcW w:w="5668" w:type="dxa"/>
          </w:tcPr>
          <w:p w:rsidR="00A85F4A" w:rsidRPr="0026348C" w:rsidRDefault="00A85F4A" w:rsidP="00DF32F9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ГП</w:t>
            </w:r>
            <w:r>
              <w:t xml:space="preserve"> Тюменской  Области. </w:t>
            </w:r>
            <w:r w:rsidRPr="00507DD4">
              <w:rPr>
                <w:b/>
                <w:bCs/>
              </w:rPr>
              <w:t>Практическая работа</w:t>
            </w:r>
            <w:r>
              <w:t xml:space="preserve"> </w:t>
            </w:r>
            <w:r w:rsidRPr="00507DD4">
              <w:rPr>
                <w:b/>
                <w:bCs/>
              </w:rPr>
              <w:t>№12</w:t>
            </w:r>
            <w:r>
              <w:t xml:space="preserve"> « Составление характеристики ГП области»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847" w:type="dxa"/>
            <w:vAlign w:val="center"/>
          </w:tcPr>
          <w:p w:rsidR="00A85F4A" w:rsidRDefault="00A85F4A" w:rsidP="00E60B91">
            <w:r>
              <w:t>Записи тетради,</w:t>
            </w:r>
          </w:p>
        </w:tc>
        <w:tc>
          <w:tcPr>
            <w:tcW w:w="1799" w:type="dxa"/>
          </w:tcPr>
          <w:p w:rsidR="00A85F4A" w:rsidRPr="00CB2FCE" w:rsidRDefault="00A85F4A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20.04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58</w:t>
            </w:r>
          </w:p>
        </w:tc>
        <w:tc>
          <w:tcPr>
            <w:tcW w:w="5668" w:type="dxa"/>
          </w:tcPr>
          <w:p w:rsidR="00A85F4A" w:rsidRPr="0026348C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Особенн</w:t>
            </w:r>
            <w:r>
              <w:t>ости рельефа и полезные ископаемые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847" w:type="dxa"/>
            <w:vAlign w:val="center"/>
          </w:tcPr>
          <w:p w:rsidR="00A85F4A" w:rsidRDefault="00A85F4A" w:rsidP="00E60B91">
            <w:r>
              <w:t>Записи тетради,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26.04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59</w:t>
            </w:r>
          </w:p>
        </w:tc>
        <w:tc>
          <w:tcPr>
            <w:tcW w:w="5668" w:type="dxa"/>
          </w:tcPr>
          <w:p w:rsidR="00A85F4A" w:rsidRPr="0026348C" w:rsidRDefault="00A85F4A" w:rsidP="00DF32F9">
            <w:pPr>
              <w:shd w:val="clear" w:color="auto" w:fill="FFFFFF"/>
              <w:autoSpaceDE w:val="0"/>
              <w:autoSpaceDN w:val="0"/>
              <w:adjustRightInd w:val="0"/>
            </w:pPr>
            <w:r w:rsidRPr="0026348C">
              <w:t>Климат</w:t>
            </w:r>
            <w:r>
              <w:t xml:space="preserve"> Тюменской области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847" w:type="dxa"/>
            <w:vAlign w:val="center"/>
          </w:tcPr>
          <w:p w:rsidR="00A85F4A" w:rsidRDefault="00A85F4A" w:rsidP="00E60B91">
            <w:r>
              <w:t>Записи тетради,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27.04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60</w:t>
            </w:r>
          </w:p>
        </w:tc>
        <w:tc>
          <w:tcPr>
            <w:tcW w:w="5668" w:type="dxa"/>
          </w:tcPr>
          <w:p w:rsidR="00A85F4A" w:rsidRPr="0026348C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Внутренние воды и использование их человеком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847" w:type="dxa"/>
            <w:vAlign w:val="center"/>
          </w:tcPr>
          <w:p w:rsidR="00A85F4A" w:rsidRDefault="00A85F4A" w:rsidP="00E60B91">
            <w:r>
              <w:t>Записи тетради,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03.05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61</w:t>
            </w:r>
          </w:p>
        </w:tc>
        <w:tc>
          <w:tcPr>
            <w:tcW w:w="5668" w:type="dxa"/>
          </w:tcPr>
          <w:p w:rsidR="00A85F4A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Почвы области. Растительные зоны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847" w:type="dxa"/>
            <w:vAlign w:val="center"/>
          </w:tcPr>
          <w:p w:rsidR="00A85F4A" w:rsidRDefault="00A85F4A" w:rsidP="00E60B91">
            <w:r>
              <w:t>Записи тетради,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04.05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62</w:t>
            </w:r>
          </w:p>
        </w:tc>
        <w:tc>
          <w:tcPr>
            <w:tcW w:w="5668" w:type="dxa"/>
          </w:tcPr>
          <w:p w:rsidR="00A85F4A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Животный мир. Экологические проблемы. ООТ.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847" w:type="dxa"/>
            <w:vAlign w:val="center"/>
          </w:tcPr>
          <w:p w:rsidR="00A85F4A" w:rsidRDefault="00A85F4A" w:rsidP="00E60B91">
            <w:r>
              <w:t>Записи тетради,</w:t>
            </w:r>
          </w:p>
        </w:tc>
        <w:tc>
          <w:tcPr>
            <w:tcW w:w="1799" w:type="dxa"/>
          </w:tcPr>
          <w:p w:rsidR="00A85F4A" w:rsidRDefault="00A85F4A" w:rsidP="00E60B91">
            <w:r w:rsidRPr="00932A07">
              <w:t>Устный опрос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10.05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rPr>
                <w:b/>
                <w:bCs/>
              </w:rPr>
              <w:t>Раздел 3. Человек и природа (4 ч)</w:t>
            </w:r>
          </w:p>
        </w:tc>
        <w:tc>
          <w:tcPr>
            <w:tcW w:w="1134" w:type="dxa"/>
            <w:vAlign w:val="center"/>
          </w:tcPr>
          <w:p w:rsidR="00A85F4A" w:rsidRPr="00537B3F" w:rsidRDefault="00A85F4A" w:rsidP="0091655D">
            <w:pPr>
              <w:jc w:val="center"/>
              <w:rPr>
                <w:b/>
                <w:bCs/>
              </w:rPr>
            </w:pPr>
            <w:r w:rsidRPr="00537B3F">
              <w:rPr>
                <w:b/>
                <w:bCs/>
              </w:rPr>
              <w:t>4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799" w:type="dxa"/>
          </w:tcPr>
          <w:p w:rsidR="00A85F4A" w:rsidRPr="00932A07" w:rsidRDefault="00A85F4A" w:rsidP="00E60B91"/>
        </w:tc>
        <w:tc>
          <w:tcPr>
            <w:tcW w:w="1140" w:type="dxa"/>
            <w:vAlign w:val="center"/>
          </w:tcPr>
          <w:p w:rsidR="00A85F4A" w:rsidRDefault="00A85F4A" w:rsidP="0091655D"/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63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Влияние природных условий на жизнь и здоровье человека.</w:t>
            </w:r>
          </w:p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№13</w:t>
            </w:r>
          </w:p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«Сравнительная характеристика природных условий и ресурсов двух регионов России»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 xml:space="preserve"> Учебник §52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 xml:space="preserve"> </w:t>
            </w:r>
          </w:p>
        </w:tc>
        <w:tc>
          <w:tcPr>
            <w:tcW w:w="1799" w:type="dxa"/>
          </w:tcPr>
          <w:p w:rsidR="00A85F4A" w:rsidRPr="00CB2FCE" w:rsidRDefault="00A85F4A" w:rsidP="00E60B91">
            <w:r w:rsidRPr="00CB2FCE">
              <w:t xml:space="preserve">Фронтальный устный опрос , практическая работа 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11.05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64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 xml:space="preserve"> </w:t>
            </w:r>
            <w:r w:rsidRPr="00CA1247">
              <w:t xml:space="preserve"> </w:t>
            </w:r>
            <w:r>
              <w:t>В</w:t>
            </w:r>
            <w:r w:rsidRPr="00CA1247">
              <w:t>оздействия</w:t>
            </w:r>
            <w:r>
              <w:t xml:space="preserve"> человека</w:t>
            </w:r>
            <w:r w:rsidRPr="00CA1247">
              <w:t xml:space="preserve"> на природу.</w:t>
            </w:r>
          </w:p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№14</w:t>
            </w:r>
          </w:p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«Характеристика экологического состояния одного из регионов России»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§53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 xml:space="preserve"> </w:t>
            </w:r>
          </w:p>
        </w:tc>
        <w:tc>
          <w:tcPr>
            <w:tcW w:w="1799" w:type="dxa"/>
          </w:tcPr>
          <w:p w:rsidR="00A85F4A" w:rsidRPr="00CB2FCE" w:rsidRDefault="00A85F4A" w:rsidP="00E60B91">
            <w:r w:rsidRPr="00CB2FCE">
              <w:t>практическая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17.05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65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Рациональное природопользование.</w:t>
            </w:r>
          </w:p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</w:rPr>
            </w:pPr>
            <w:r w:rsidRPr="00CA1247">
              <w:rPr>
                <w:b/>
                <w:bCs/>
              </w:rPr>
              <w:t>Практическая работа №15</w:t>
            </w:r>
          </w:p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 w:rsidRPr="00CA1247">
              <w:t>«Природные уникумы России» (составление карты)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§54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 xml:space="preserve"> </w:t>
            </w:r>
          </w:p>
        </w:tc>
        <w:tc>
          <w:tcPr>
            <w:tcW w:w="1799" w:type="dxa"/>
          </w:tcPr>
          <w:p w:rsidR="00A85F4A" w:rsidRPr="00CB2FCE" w:rsidRDefault="00A85F4A" w:rsidP="00E60B91">
            <w:r w:rsidRPr="00CB2FCE">
              <w:t>практическая работа</w:t>
            </w:r>
          </w:p>
        </w:tc>
        <w:tc>
          <w:tcPr>
            <w:tcW w:w="1140" w:type="dxa"/>
            <w:vAlign w:val="center"/>
          </w:tcPr>
          <w:p w:rsidR="00A85F4A" w:rsidRDefault="00A85F4A" w:rsidP="0091655D">
            <w:r>
              <w:t>18.05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66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Россия  на экологической карте мира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§55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 xml:space="preserve"> </w:t>
            </w:r>
          </w:p>
        </w:tc>
        <w:tc>
          <w:tcPr>
            <w:tcW w:w="1799" w:type="dxa"/>
          </w:tcPr>
          <w:p w:rsidR="00A85F4A" w:rsidRPr="00CB2FCE" w:rsidRDefault="00A85F4A" w:rsidP="00E60B91"/>
        </w:tc>
        <w:tc>
          <w:tcPr>
            <w:tcW w:w="1140" w:type="dxa"/>
            <w:vAlign w:val="center"/>
          </w:tcPr>
          <w:p w:rsidR="00A85F4A" w:rsidRDefault="00A85F4A" w:rsidP="0091655D">
            <w:r>
              <w:t>24.05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67</w:t>
            </w:r>
          </w:p>
        </w:tc>
        <w:tc>
          <w:tcPr>
            <w:tcW w:w="5668" w:type="dxa"/>
          </w:tcPr>
          <w:p w:rsidR="00A85F4A" w:rsidRPr="00CA1247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Экология и здоровье человека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§56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799" w:type="dxa"/>
          </w:tcPr>
          <w:p w:rsidR="00A85F4A" w:rsidRPr="00CB2FCE" w:rsidRDefault="00A85F4A" w:rsidP="00E60B91"/>
        </w:tc>
        <w:tc>
          <w:tcPr>
            <w:tcW w:w="1140" w:type="dxa"/>
            <w:vAlign w:val="center"/>
          </w:tcPr>
          <w:p w:rsidR="00A85F4A" w:rsidRDefault="00A85F4A" w:rsidP="0091655D">
            <w:r>
              <w:t>25.05</w:t>
            </w:r>
          </w:p>
        </w:tc>
      </w:tr>
      <w:tr w:rsidR="00A85F4A" w:rsidTr="006B10F3">
        <w:trPr>
          <w:gridBefore w:val="2"/>
          <w:wBefore w:w="6" w:type="dxa"/>
          <w:cantSplit/>
        </w:trPr>
        <w:tc>
          <w:tcPr>
            <w:tcW w:w="1667" w:type="dxa"/>
            <w:vAlign w:val="center"/>
          </w:tcPr>
          <w:p w:rsidR="00A85F4A" w:rsidRDefault="00A85F4A" w:rsidP="0091655D">
            <w:pPr>
              <w:jc w:val="center"/>
            </w:pPr>
            <w:r>
              <w:t>68</w:t>
            </w:r>
          </w:p>
        </w:tc>
        <w:tc>
          <w:tcPr>
            <w:tcW w:w="5668" w:type="dxa"/>
          </w:tcPr>
          <w:p w:rsidR="00A85F4A" w:rsidRDefault="00A85F4A" w:rsidP="00E60B91">
            <w:pPr>
              <w:shd w:val="clear" w:color="auto" w:fill="FFFFFF"/>
              <w:autoSpaceDE w:val="0"/>
              <w:autoSpaceDN w:val="0"/>
              <w:adjustRightInd w:val="0"/>
            </w:pPr>
            <w:r>
              <w:t>География для природы и общества</w:t>
            </w:r>
          </w:p>
        </w:tc>
        <w:tc>
          <w:tcPr>
            <w:tcW w:w="1134" w:type="dxa"/>
            <w:vAlign w:val="center"/>
          </w:tcPr>
          <w:p w:rsidR="00A85F4A" w:rsidRDefault="00A85F4A" w:rsidP="0091655D">
            <w:pPr>
              <w:jc w:val="center"/>
            </w:pPr>
            <w:r>
              <w:t>1</w:t>
            </w:r>
          </w:p>
        </w:tc>
        <w:tc>
          <w:tcPr>
            <w:tcW w:w="1847" w:type="dxa"/>
            <w:vAlign w:val="center"/>
          </w:tcPr>
          <w:p w:rsidR="00A85F4A" w:rsidRDefault="00A85F4A" w:rsidP="00E60B91">
            <w:r>
              <w:t>Учебник §57</w:t>
            </w:r>
          </w:p>
        </w:tc>
        <w:tc>
          <w:tcPr>
            <w:tcW w:w="1847" w:type="dxa"/>
            <w:vAlign w:val="center"/>
          </w:tcPr>
          <w:p w:rsidR="00A85F4A" w:rsidRDefault="00A85F4A" w:rsidP="00E60B91"/>
        </w:tc>
        <w:tc>
          <w:tcPr>
            <w:tcW w:w="1799" w:type="dxa"/>
          </w:tcPr>
          <w:p w:rsidR="00A85F4A" w:rsidRPr="00CB2FCE" w:rsidRDefault="00A85F4A" w:rsidP="00E60B91"/>
        </w:tc>
        <w:tc>
          <w:tcPr>
            <w:tcW w:w="1140" w:type="dxa"/>
            <w:vAlign w:val="center"/>
          </w:tcPr>
          <w:p w:rsidR="00A85F4A" w:rsidRDefault="00A85F4A" w:rsidP="0091655D">
            <w:r>
              <w:t>31.05</w:t>
            </w:r>
          </w:p>
        </w:tc>
      </w:tr>
    </w:tbl>
    <w:p w:rsidR="00A85F4A" w:rsidRDefault="00A85F4A" w:rsidP="00B062D0"/>
    <w:p w:rsidR="00A85F4A" w:rsidRDefault="00A85F4A"/>
    <w:p w:rsidR="00A85F4A" w:rsidRDefault="00A85F4A"/>
    <w:p w:rsidR="00A85F4A" w:rsidRDefault="00A85F4A"/>
    <w:p w:rsidR="00A85F4A" w:rsidRDefault="00A85F4A"/>
    <w:sectPr w:rsidR="00A85F4A" w:rsidSect="006D5A01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5BB0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8368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3">
    <w:nsid w:val="178A41F6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4">
    <w:nsid w:val="17B648F6"/>
    <w:multiLevelType w:val="hybridMultilevel"/>
    <w:tmpl w:val="A2B47E9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19C24A59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6">
    <w:nsid w:val="23760ED2"/>
    <w:multiLevelType w:val="hybridMultilevel"/>
    <w:tmpl w:val="6562B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660541"/>
    <w:multiLevelType w:val="hybridMultilevel"/>
    <w:tmpl w:val="6D8C1C42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8">
    <w:nsid w:val="2C3774E9"/>
    <w:multiLevelType w:val="hybridMultilevel"/>
    <w:tmpl w:val="BD1E986E"/>
    <w:lvl w:ilvl="0" w:tplc="041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  <w:rPr>
        <w:rFonts w:cs="Times New Roman"/>
      </w:rPr>
    </w:lvl>
  </w:abstractNum>
  <w:abstractNum w:abstractNumId="9">
    <w:nsid w:val="2DB7753A"/>
    <w:multiLevelType w:val="hybridMultilevel"/>
    <w:tmpl w:val="FE5EFE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270B75"/>
    <w:multiLevelType w:val="hybridMultilevel"/>
    <w:tmpl w:val="A814924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0CF078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3">
    <w:nsid w:val="41922E26"/>
    <w:multiLevelType w:val="hybridMultilevel"/>
    <w:tmpl w:val="511E748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4">
    <w:nsid w:val="439913BC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5">
    <w:nsid w:val="465560A4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16">
    <w:nsid w:val="481E5F6B"/>
    <w:multiLevelType w:val="hybridMultilevel"/>
    <w:tmpl w:val="CF22E4DA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7">
    <w:nsid w:val="4A531F29"/>
    <w:multiLevelType w:val="hybridMultilevel"/>
    <w:tmpl w:val="24B20D12"/>
    <w:lvl w:ilvl="0" w:tplc="0419000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8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9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0525" w:hanging="360"/>
      </w:pPr>
      <w:rPr>
        <w:rFonts w:ascii="Wingdings" w:hAnsi="Wingdings" w:hint="default"/>
      </w:rPr>
    </w:lvl>
  </w:abstractNum>
  <w:abstractNum w:abstractNumId="18">
    <w:nsid w:val="520A09F4"/>
    <w:multiLevelType w:val="hybridMultilevel"/>
    <w:tmpl w:val="D7300AB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9">
    <w:nsid w:val="586A2C37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0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firstLine="567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21">
    <w:nsid w:val="5D856FB1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2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3">
    <w:nsid w:val="60794F87"/>
    <w:multiLevelType w:val="hybridMultilevel"/>
    <w:tmpl w:val="6546B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ED3733"/>
    <w:multiLevelType w:val="hybridMultilevel"/>
    <w:tmpl w:val="C7129C3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C181882"/>
    <w:multiLevelType w:val="singleLevel"/>
    <w:tmpl w:val="DEA60274"/>
    <w:lvl w:ilvl="0">
      <w:start w:val="1"/>
      <w:numFmt w:val="none"/>
      <w:lvlText w:val=""/>
      <w:legacy w:legacy="1" w:legacySpace="120" w:legacyIndent="567"/>
      <w:lvlJc w:val="left"/>
      <w:pPr>
        <w:ind w:left="567" w:hanging="567"/>
      </w:pPr>
      <w:rPr>
        <w:rFonts w:ascii="Symbol" w:hAnsi="Symbol" w:cs="Symbol" w:hint="default"/>
      </w:rPr>
    </w:lvl>
  </w:abstractNum>
  <w:abstractNum w:abstractNumId="26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firstLine="567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7BD5686"/>
    <w:multiLevelType w:val="hybridMultilevel"/>
    <w:tmpl w:val="4B16EEA6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22"/>
  </w:num>
  <w:num w:numId="2">
    <w:abstractNumId w:val="26"/>
  </w:num>
  <w:num w:numId="3">
    <w:abstractNumId w:val="20"/>
  </w:num>
  <w:num w:numId="4">
    <w:abstractNumId w:val="24"/>
  </w:num>
  <w:num w:numId="5">
    <w:abstractNumId w:val="11"/>
  </w:num>
  <w:num w:numId="6">
    <w:abstractNumId w:val="17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27"/>
  </w:num>
  <w:num w:numId="12">
    <w:abstractNumId w:val="10"/>
  </w:num>
  <w:num w:numId="13">
    <w:abstractNumId w:val="8"/>
  </w:num>
  <w:num w:numId="14">
    <w:abstractNumId w:val="4"/>
  </w:num>
  <w:num w:numId="15">
    <w:abstractNumId w:val="7"/>
  </w:num>
  <w:num w:numId="16">
    <w:abstractNumId w:val="16"/>
  </w:num>
  <w:num w:numId="17">
    <w:abstractNumId w:val="13"/>
  </w:num>
  <w:num w:numId="18">
    <w:abstractNumId w:val="18"/>
  </w:num>
  <w:num w:numId="19">
    <w:abstractNumId w:val="5"/>
  </w:num>
  <w:num w:numId="20">
    <w:abstractNumId w:val="12"/>
  </w:num>
  <w:num w:numId="21">
    <w:abstractNumId w:val="0"/>
  </w:num>
  <w:num w:numId="22">
    <w:abstractNumId w:val="25"/>
  </w:num>
  <w:num w:numId="23">
    <w:abstractNumId w:val="19"/>
  </w:num>
  <w:num w:numId="24">
    <w:abstractNumId w:val="15"/>
  </w:num>
  <w:num w:numId="25">
    <w:abstractNumId w:val="3"/>
  </w:num>
  <w:num w:numId="26">
    <w:abstractNumId w:val="21"/>
  </w:num>
  <w:num w:numId="27">
    <w:abstractNumId w:val="14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26CE"/>
    <w:rsid w:val="00022DFA"/>
    <w:rsid w:val="00066DBB"/>
    <w:rsid w:val="00092E32"/>
    <w:rsid w:val="0009575B"/>
    <w:rsid w:val="000E0579"/>
    <w:rsid w:val="000E79DD"/>
    <w:rsid w:val="000F7863"/>
    <w:rsid w:val="0012775C"/>
    <w:rsid w:val="00163A83"/>
    <w:rsid w:val="001D04F7"/>
    <w:rsid w:val="001D7680"/>
    <w:rsid w:val="001D78D0"/>
    <w:rsid w:val="002302C6"/>
    <w:rsid w:val="0026348C"/>
    <w:rsid w:val="00276A2D"/>
    <w:rsid w:val="00284FA3"/>
    <w:rsid w:val="002A6125"/>
    <w:rsid w:val="002C25C9"/>
    <w:rsid w:val="002E5DB4"/>
    <w:rsid w:val="00315E5E"/>
    <w:rsid w:val="00341112"/>
    <w:rsid w:val="003D144F"/>
    <w:rsid w:val="00483D32"/>
    <w:rsid w:val="00507DD4"/>
    <w:rsid w:val="00514AE1"/>
    <w:rsid w:val="00532902"/>
    <w:rsid w:val="00535D3C"/>
    <w:rsid w:val="00537B3F"/>
    <w:rsid w:val="00586D94"/>
    <w:rsid w:val="005C0110"/>
    <w:rsid w:val="005C0C9D"/>
    <w:rsid w:val="005D5F14"/>
    <w:rsid w:val="005E2C54"/>
    <w:rsid w:val="00615778"/>
    <w:rsid w:val="00636C9B"/>
    <w:rsid w:val="00660D5D"/>
    <w:rsid w:val="006B10F3"/>
    <w:rsid w:val="006B5939"/>
    <w:rsid w:val="006D5A01"/>
    <w:rsid w:val="006F7836"/>
    <w:rsid w:val="00711B6B"/>
    <w:rsid w:val="00763444"/>
    <w:rsid w:val="00766BF9"/>
    <w:rsid w:val="0076738C"/>
    <w:rsid w:val="0078237E"/>
    <w:rsid w:val="007B7829"/>
    <w:rsid w:val="007D10DD"/>
    <w:rsid w:val="007E26CE"/>
    <w:rsid w:val="00884B16"/>
    <w:rsid w:val="008A41ED"/>
    <w:rsid w:val="00900D7C"/>
    <w:rsid w:val="00905794"/>
    <w:rsid w:val="00907AEC"/>
    <w:rsid w:val="0091655D"/>
    <w:rsid w:val="00932A07"/>
    <w:rsid w:val="00955296"/>
    <w:rsid w:val="00971C3C"/>
    <w:rsid w:val="009C68BB"/>
    <w:rsid w:val="009C76F4"/>
    <w:rsid w:val="00A2255C"/>
    <w:rsid w:val="00A745E9"/>
    <w:rsid w:val="00A83545"/>
    <w:rsid w:val="00A85F4A"/>
    <w:rsid w:val="00A934A2"/>
    <w:rsid w:val="00AB1FF8"/>
    <w:rsid w:val="00AF3710"/>
    <w:rsid w:val="00AF455D"/>
    <w:rsid w:val="00B062D0"/>
    <w:rsid w:val="00B57A11"/>
    <w:rsid w:val="00B61BB9"/>
    <w:rsid w:val="00B94BF1"/>
    <w:rsid w:val="00BF4EFD"/>
    <w:rsid w:val="00C02F40"/>
    <w:rsid w:val="00C225E3"/>
    <w:rsid w:val="00C36A14"/>
    <w:rsid w:val="00C53324"/>
    <w:rsid w:val="00C60F45"/>
    <w:rsid w:val="00C66614"/>
    <w:rsid w:val="00C70083"/>
    <w:rsid w:val="00C93474"/>
    <w:rsid w:val="00CA1247"/>
    <w:rsid w:val="00CB2FCE"/>
    <w:rsid w:val="00CD5716"/>
    <w:rsid w:val="00DB0C7A"/>
    <w:rsid w:val="00DF32F9"/>
    <w:rsid w:val="00E26558"/>
    <w:rsid w:val="00E458EF"/>
    <w:rsid w:val="00E46841"/>
    <w:rsid w:val="00E56587"/>
    <w:rsid w:val="00E60B91"/>
    <w:rsid w:val="00E920A3"/>
    <w:rsid w:val="00E93BAB"/>
    <w:rsid w:val="00E95C1B"/>
    <w:rsid w:val="00E97EC7"/>
    <w:rsid w:val="00EB21B8"/>
    <w:rsid w:val="00EC4AC4"/>
    <w:rsid w:val="00EE7D26"/>
    <w:rsid w:val="00F37007"/>
    <w:rsid w:val="00F54052"/>
    <w:rsid w:val="00F60F9A"/>
    <w:rsid w:val="00F6718D"/>
    <w:rsid w:val="00F77F90"/>
    <w:rsid w:val="00F93978"/>
    <w:rsid w:val="00F94C8E"/>
    <w:rsid w:val="00FA3057"/>
    <w:rsid w:val="00FD0D83"/>
    <w:rsid w:val="00F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6C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62D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26CE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iCs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26C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62D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062D0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26CE"/>
    <w:rPr>
      <w:rFonts w:ascii="Times New Roman" w:hAnsi="Times New Roman" w:cs="Times New Roman"/>
      <w:i/>
      <w:iCs/>
      <w:sz w:val="24"/>
      <w:szCs w:val="24"/>
      <w:u w:val="single"/>
      <w:shd w:val="clear" w:color="auto" w:fill="FFFFFF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E26CE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062D0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7E26C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2E5DB4"/>
    <w:pPr>
      <w:ind w:firstLine="54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E5DB4"/>
    <w:rPr>
      <w:rFonts w:ascii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95529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B062D0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semiHidden/>
    <w:rsid w:val="00B062D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062D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458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96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376</TotalTime>
  <Pages>10</Pages>
  <Words>2547</Words>
  <Characters>14518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№2-131</cp:lastModifiedBy>
  <cp:revision>33</cp:revision>
  <cp:lastPrinted>2015-02-25T17:56:00Z</cp:lastPrinted>
  <dcterms:created xsi:type="dcterms:W3CDTF">2012-08-24T11:23:00Z</dcterms:created>
  <dcterms:modified xsi:type="dcterms:W3CDTF">2018-01-16T12:32:00Z</dcterms:modified>
</cp:coreProperties>
</file>